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FA81E6" w14:textId="77777777" w:rsidR="009A2D69" w:rsidRDefault="00000000">
      <w:pPr>
        <w:pStyle w:val="NCEACPHeading1"/>
        <w:rPr>
          <w:lang w:val="en-GB" w:eastAsia="ks-Deva" w:bidi="ks-Deva"/>
        </w:rPr>
      </w:pPr>
      <w:r>
        <w:object w:dxaOrig="1440" w:dyaOrig="1440" w14:anchorId="056DD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75pt;height:79.95pt;z-index:251657728;mso-wrap-distance-left:9.05pt;mso-wrap-distance-right:9.05pt" filled="t">
            <v:fill color2="black"/>
            <v:imagedata r:id="rId8" o:title=""/>
          </v:shape>
          <o:OLEObject Type="Embed" ProgID="Word.Picture.8" ShapeID="_x0000_s2050" DrawAspect="Content" ObjectID="_1798957528" r:id="rId9"/>
        </w:object>
      </w:r>
    </w:p>
    <w:p w14:paraId="5F55F4EC" w14:textId="77777777" w:rsidR="009A2D69" w:rsidRDefault="009A2D69">
      <w:pPr>
        <w:pStyle w:val="NCEACPHeading1"/>
      </w:pPr>
    </w:p>
    <w:p w14:paraId="7FA1ED8E" w14:textId="77777777" w:rsidR="009A2D69" w:rsidRDefault="009A2D69">
      <w:pPr>
        <w:pStyle w:val="NCEACPHeading1"/>
      </w:pPr>
    </w:p>
    <w:p w14:paraId="0223600B" w14:textId="77777777" w:rsidR="009A2D69" w:rsidRDefault="009A2D69">
      <w:pPr>
        <w:pStyle w:val="NCEACPHeading1"/>
      </w:pPr>
      <w:r>
        <w:t>Internal Assessment Resource</w:t>
      </w:r>
    </w:p>
    <w:p w14:paraId="2228386D" w14:textId="77777777" w:rsidR="009A2D69" w:rsidRDefault="009A2D69">
      <w:pPr>
        <w:pStyle w:val="NCEACPHeading1"/>
      </w:pPr>
      <w:r>
        <w:t>Physical Education Level 1</w:t>
      </w:r>
    </w:p>
    <w:p w14:paraId="6461E2A3" w14:textId="5BAD74D6" w:rsidR="00287EE0" w:rsidRPr="00287EE0" w:rsidRDefault="00287EE0">
      <w:pPr>
        <w:pStyle w:val="NCEACPHeading1"/>
        <w:rPr>
          <w:color w:val="FF0000"/>
        </w:rPr>
      </w:pPr>
      <w:r w:rsidRPr="00287EE0">
        <w:rPr>
          <w:color w:val="FF0000"/>
        </w:rPr>
        <w:t>EXPIRED</w:t>
      </w:r>
    </w:p>
    <w:p w14:paraId="7C096A70" w14:textId="77777777" w:rsidR="009A2D69" w:rsidRDefault="009A2D69">
      <w:pPr>
        <w:pStyle w:val="NCEACPHeading1"/>
        <w:rPr>
          <w:sz w:val="20"/>
          <w:szCs w:val="20"/>
        </w:rPr>
      </w:pPr>
    </w:p>
    <w:tbl>
      <w:tblPr>
        <w:tblW w:w="0" w:type="auto"/>
        <w:tblInd w:w="108" w:type="dxa"/>
        <w:tblLayout w:type="fixed"/>
        <w:tblLook w:val="0000" w:firstRow="0" w:lastRow="0" w:firstColumn="0" w:lastColumn="0" w:noHBand="0" w:noVBand="0"/>
      </w:tblPr>
      <w:tblGrid>
        <w:gridCol w:w="8139"/>
      </w:tblGrid>
      <w:tr w:rsidR="009A2D69" w14:paraId="2B855F5E" w14:textId="77777777">
        <w:tc>
          <w:tcPr>
            <w:tcW w:w="8139" w:type="dxa"/>
            <w:tcBorders>
              <w:top w:val="single" w:sz="4" w:space="0" w:color="FFFFFF"/>
              <w:left w:val="single" w:sz="4" w:space="0" w:color="FFFFFF"/>
              <w:bottom w:val="single" w:sz="4" w:space="0" w:color="FFFFFF"/>
              <w:right w:val="single" w:sz="4" w:space="0" w:color="FFFFFF"/>
            </w:tcBorders>
            <w:shd w:val="clear" w:color="auto" w:fill="auto"/>
          </w:tcPr>
          <w:p w14:paraId="10454E6A" w14:textId="77777777" w:rsidR="009A2D69" w:rsidRDefault="009A2D69">
            <w:pPr>
              <w:pStyle w:val="NCEACPbodytextcentered"/>
              <w:snapToGrid w:val="0"/>
            </w:pPr>
            <w:r>
              <w:t>This resource supports assessment against:</w:t>
            </w:r>
          </w:p>
          <w:p w14:paraId="4DDDF892" w14:textId="77777777" w:rsidR="009A2D69" w:rsidRDefault="009A2D69">
            <w:pPr>
              <w:pStyle w:val="NCEACPbodytext2"/>
            </w:pPr>
            <w:r>
              <w:t>Achievement Standard 90964</w:t>
            </w:r>
            <w:r w:rsidR="009D33BA">
              <w:t xml:space="preserve"> version 3</w:t>
            </w:r>
          </w:p>
          <w:p w14:paraId="5795DE7E" w14:textId="77777777" w:rsidR="009A2D69" w:rsidRDefault="009A2D69">
            <w:pPr>
              <w:pStyle w:val="NCEACPbodytext2"/>
            </w:pPr>
            <w:r>
              <w:t>Demonstrate quality movement in the performance of a physical activity</w:t>
            </w:r>
          </w:p>
        </w:tc>
      </w:tr>
      <w:tr w:rsidR="009A2D69" w14:paraId="7381B16C" w14:textId="77777777">
        <w:tc>
          <w:tcPr>
            <w:tcW w:w="8139" w:type="dxa"/>
            <w:tcBorders>
              <w:top w:val="single" w:sz="4" w:space="0" w:color="FFFFFF"/>
              <w:left w:val="single" w:sz="4" w:space="0" w:color="FFFFFF"/>
              <w:bottom w:val="single" w:sz="4" w:space="0" w:color="FFFFFF"/>
              <w:right w:val="single" w:sz="4" w:space="0" w:color="FFFFFF"/>
            </w:tcBorders>
            <w:shd w:val="clear" w:color="auto" w:fill="auto"/>
          </w:tcPr>
          <w:p w14:paraId="36A85996" w14:textId="77777777" w:rsidR="009A2D69" w:rsidRDefault="009A2D69">
            <w:pPr>
              <w:pStyle w:val="NCEACPbodytext2bold"/>
              <w:snapToGrid w:val="0"/>
            </w:pPr>
            <w:r>
              <w:t xml:space="preserve">Resource title: </w:t>
            </w:r>
            <w:r w:rsidR="00FC1C79" w:rsidRPr="00FC1C79">
              <w:t>A Quality Performance</w:t>
            </w:r>
            <w:r w:rsidR="00FC1C79">
              <w:rPr>
                <w:b w:val="0"/>
              </w:rPr>
              <w:t xml:space="preserve"> </w:t>
            </w:r>
          </w:p>
        </w:tc>
      </w:tr>
      <w:tr w:rsidR="009A2D69" w14:paraId="45C5EDF4" w14:textId="77777777">
        <w:tc>
          <w:tcPr>
            <w:tcW w:w="8139" w:type="dxa"/>
            <w:tcBorders>
              <w:top w:val="single" w:sz="4" w:space="0" w:color="FFFFFF"/>
              <w:left w:val="single" w:sz="4" w:space="0" w:color="FFFFFF"/>
              <w:bottom w:val="single" w:sz="4" w:space="0" w:color="000000"/>
              <w:right w:val="single" w:sz="4" w:space="0" w:color="FFFFFF"/>
            </w:tcBorders>
            <w:shd w:val="clear" w:color="auto" w:fill="auto"/>
          </w:tcPr>
          <w:p w14:paraId="51806595" w14:textId="77777777" w:rsidR="009A2D69" w:rsidRDefault="009A2D69">
            <w:pPr>
              <w:pStyle w:val="NCEACPbodytext2"/>
              <w:snapToGrid w:val="0"/>
            </w:pPr>
            <w:r>
              <w:t>3 credits</w:t>
            </w:r>
          </w:p>
        </w:tc>
      </w:tr>
      <w:tr w:rsidR="009A2D69" w14:paraId="605D6D81" w14:textId="77777777">
        <w:tc>
          <w:tcPr>
            <w:tcW w:w="8139" w:type="dxa"/>
            <w:tcBorders>
              <w:top w:val="single" w:sz="4" w:space="0" w:color="000000"/>
              <w:left w:val="single" w:sz="4" w:space="0" w:color="000000"/>
              <w:bottom w:val="single" w:sz="4" w:space="0" w:color="000000"/>
              <w:right w:val="single" w:sz="4" w:space="0" w:color="000000"/>
            </w:tcBorders>
            <w:shd w:val="clear" w:color="auto" w:fill="CCCCCC"/>
          </w:tcPr>
          <w:p w14:paraId="554687E6" w14:textId="77777777" w:rsidR="009A2D69" w:rsidRDefault="009A2D69">
            <w:pPr>
              <w:pStyle w:val="NCEAbullets"/>
              <w:numPr>
                <w:ilvl w:val="0"/>
                <w:numId w:val="0"/>
              </w:numPr>
              <w:snapToGrid w:val="0"/>
            </w:pPr>
            <w:r>
              <w:t>This resource:</w:t>
            </w:r>
          </w:p>
          <w:p w14:paraId="0DD86FBB" w14:textId="77777777" w:rsidR="009A2D69" w:rsidRDefault="009A2D69">
            <w:pPr>
              <w:pStyle w:val="NCEAbullets"/>
              <w:tabs>
                <w:tab w:val="clear" w:pos="426"/>
                <w:tab w:val="left" w:pos="360"/>
              </w:tabs>
              <w:spacing w:after="120"/>
              <w:ind w:left="378" w:hanging="378"/>
            </w:pPr>
            <w:r>
              <w:t>Clarifies the requirements of the standard</w:t>
            </w:r>
          </w:p>
          <w:p w14:paraId="4342FEFF" w14:textId="77777777" w:rsidR="009A2D69" w:rsidRDefault="009A2D69">
            <w:pPr>
              <w:pStyle w:val="NCEAbullets"/>
              <w:tabs>
                <w:tab w:val="clear" w:pos="426"/>
                <w:tab w:val="left" w:pos="360"/>
              </w:tabs>
              <w:spacing w:after="120"/>
              <w:ind w:left="378" w:hanging="378"/>
            </w:pPr>
            <w:r>
              <w:t>Supports good assessment practice</w:t>
            </w:r>
          </w:p>
          <w:p w14:paraId="7C3D60F6" w14:textId="77777777" w:rsidR="009A2D69" w:rsidRDefault="009A2D69">
            <w:pPr>
              <w:pStyle w:val="NCEAbullets"/>
              <w:tabs>
                <w:tab w:val="clear" w:pos="426"/>
                <w:tab w:val="left" w:pos="360"/>
              </w:tabs>
              <w:spacing w:after="120"/>
              <w:ind w:left="378" w:hanging="378"/>
            </w:pPr>
            <w:r>
              <w:t>Should be subjected to the school’s usual assessment quality assurance process</w:t>
            </w:r>
          </w:p>
          <w:p w14:paraId="59BDC5E3" w14:textId="77777777" w:rsidR="009A2D69" w:rsidRDefault="009A2D69">
            <w:pPr>
              <w:pStyle w:val="NCEAbullets"/>
              <w:tabs>
                <w:tab w:val="clear" w:pos="426"/>
                <w:tab w:val="left" w:pos="360"/>
              </w:tabs>
              <w:spacing w:after="120"/>
              <w:ind w:left="378" w:hanging="378"/>
            </w:pPr>
            <w:r>
              <w:t>Should be modified to make the context relevant to students in their school environment and ensure that submitted evidence is authentic</w:t>
            </w:r>
          </w:p>
        </w:tc>
      </w:tr>
    </w:tbl>
    <w:p w14:paraId="7B3ED81C" w14:textId="77777777" w:rsidR="009A2D69" w:rsidRDefault="009A2D69"/>
    <w:tbl>
      <w:tblPr>
        <w:tblW w:w="0" w:type="auto"/>
        <w:tblLayout w:type="fixed"/>
        <w:tblLook w:val="0000" w:firstRow="0" w:lastRow="0" w:firstColumn="0" w:lastColumn="0" w:noHBand="0" w:noVBand="0"/>
      </w:tblPr>
      <w:tblGrid>
        <w:gridCol w:w="2755"/>
        <w:gridCol w:w="5774"/>
      </w:tblGrid>
      <w:tr w:rsidR="009A2D69" w14:paraId="4B4D6C5A" w14:textId="77777777">
        <w:tc>
          <w:tcPr>
            <w:tcW w:w="2755" w:type="dxa"/>
            <w:shd w:val="clear" w:color="auto" w:fill="auto"/>
          </w:tcPr>
          <w:p w14:paraId="34F599BE" w14:textId="77777777" w:rsidR="009A2D69" w:rsidRDefault="009A2D69">
            <w:pPr>
              <w:pStyle w:val="NCEACPbodytextcentered"/>
              <w:snapToGrid w:val="0"/>
              <w:jc w:val="left"/>
            </w:pPr>
            <w:r>
              <w:t>Date version published by Ministry of Education</w:t>
            </w:r>
          </w:p>
        </w:tc>
        <w:tc>
          <w:tcPr>
            <w:tcW w:w="5774" w:type="dxa"/>
            <w:shd w:val="clear" w:color="auto" w:fill="auto"/>
          </w:tcPr>
          <w:p w14:paraId="4D17D355" w14:textId="77777777" w:rsidR="009D33BA" w:rsidRDefault="009D33BA" w:rsidP="009D33BA">
            <w:pPr>
              <w:pStyle w:val="NCEACPbodytextcentered"/>
              <w:jc w:val="left"/>
            </w:pPr>
            <w:r>
              <w:t>February 2015 Version 3</w:t>
            </w:r>
          </w:p>
          <w:p w14:paraId="26133E65" w14:textId="77777777" w:rsidR="009A2D69" w:rsidRDefault="009A2D69" w:rsidP="009D33BA">
            <w:pPr>
              <w:pStyle w:val="NCEACPbodytextcentered"/>
              <w:jc w:val="left"/>
            </w:pPr>
            <w:r>
              <w:t>To support internal assessment from 201</w:t>
            </w:r>
            <w:r w:rsidR="009D33BA">
              <w:t>5</w:t>
            </w:r>
          </w:p>
        </w:tc>
      </w:tr>
      <w:tr w:rsidR="009A2D69" w:rsidRPr="00B501F8" w14:paraId="752A7260" w14:textId="77777777">
        <w:tc>
          <w:tcPr>
            <w:tcW w:w="2755" w:type="dxa"/>
            <w:shd w:val="clear" w:color="auto" w:fill="auto"/>
          </w:tcPr>
          <w:p w14:paraId="7442935B" w14:textId="77777777" w:rsidR="009A2D69" w:rsidRPr="00B501F8" w:rsidRDefault="009A2D69">
            <w:pPr>
              <w:pStyle w:val="NCEACPbodytextcentered"/>
              <w:snapToGrid w:val="0"/>
              <w:jc w:val="left"/>
              <w:rPr>
                <w:color w:val="000000"/>
              </w:rPr>
            </w:pPr>
            <w:r w:rsidRPr="00B501F8">
              <w:rPr>
                <w:color w:val="000000"/>
              </w:rPr>
              <w:t>Quality assurance status</w:t>
            </w:r>
          </w:p>
        </w:tc>
        <w:tc>
          <w:tcPr>
            <w:tcW w:w="5774" w:type="dxa"/>
            <w:shd w:val="clear" w:color="auto" w:fill="auto"/>
          </w:tcPr>
          <w:p w14:paraId="391C0205" w14:textId="77777777" w:rsidR="009A2D69" w:rsidRPr="00B501F8" w:rsidRDefault="009A2D69">
            <w:pPr>
              <w:pStyle w:val="NCEACPbodytextleft"/>
              <w:snapToGrid w:val="0"/>
              <w:rPr>
                <w:color w:val="000000"/>
              </w:rPr>
            </w:pPr>
            <w:r w:rsidRPr="00B501F8">
              <w:rPr>
                <w:color w:val="000000"/>
              </w:rPr>
              <w:t>These materials have been quality assured by NZQA.</w:t>
            </w:r>
          </w:p>
          <w:p w14:paraId="02864C51" w14:textId="77777777" w:rsidR="009A2D69" w:rsidRPr="00B501F8" w:rsidRDefault="009A2D69" w:rsidP="009D33BA">
            <w:pPr>
              <w:pStyle w:val="NCEACPbodytextcentered"/>
              <w:jc w:val="left"/>
              <w:rPr>
                <w:color w:val="000000"/>
                <w:shd w:val="clear" w:color="auto" w:fill="FFFF00"/>
              </w:rPr>
            </w:pPr>
            <w:r w:rsidRPr="00B501F8">
              <w:rPr>
                <w:color w:val="000000"/>
              </w:rPr>
              <w:t>NZQA Approved numbe</w:t>
            </w:r>
            <w:r w:rsidR="00ED1BD2" w:rsidRPr="00B501F8">
              <w:rPr>
                <w:color w:val="000000"/>
              </w:rPr>
              <w:t>r A-A-</w:t>
            </w:r>
            <w:r w:rsidR="009D33BA">
              <w:rPr>
                <w:color w:val="000000"/>
              </w:rPr>
              <w:t>02</w:t>
            </w:r>
            <w:r w:rsidR="00ED1BD2" w:rsidRPr="00B501F8">
              <w:rPr>
                <w:color w:val="000000"/>
              </w:rPr>
              <w:t>-201</w:t>
            </w:r>
            <w:r w:rsidR="009D33BA">
              <w:rPr>
                <w:color w:val="000000"/>
              </w:rPr>
              <w:t>5</w:t>
            </w:r>
            <w:r w:rsidR="00ED1BD2" w:rsidRPr="00B501F8">
              <w:rPr>
                <w:color w:val="000000"/>
              </w:rPr>
              <w:t>-90964-0</w:t>
            </w:r>
            <w:r w:rsidR="009D33BA">
              <w:rPr>
                <w:color w:val="000000"/>
              </w:rPr>
              <w:t>2</w:t>
            </w:r>
            <w:r w:rsidR="00ED1BD2" w:rsidRPr="00B501F8">
              <w:rPr>
                <w:color w:val="000000"/>
              </w:rPr>
              <w:t>-4</w:t>
            </w:r>
            <w:r w:rsidR="009D33BA">
              <w:rPr>
                <w:color w:val="000000"/>
              </w:rPr>
              <w:t>560</w:t>
            </w:r>
          </w:p>
        </w:tc>
      </w:tr>
      <w:tr w:rsidR="009A2D69" w14:paraId="64A50702" w14:textId="77777777">
        <w:tc>
          <w:tcPr>
            <w:tcW w:w="2755" w:type="dxa"/>
            <w:shd w:val="clear" w:color="auto" w:fill="auto"/>
          </w:tcPr>
          <w:p w14:paraId="7872BA7F" w14:textId="77777777" w:rsidR="009A2D69" w:rsidRDefault="009A2D69">
            <w:pPr>
              <w:pStyle w:val="NCEACPbodytextcentered"/>
              <w:snapToGrid w:val="0"/>
              <w:jc w:val="left"/>
            </w:pPr>
            <w:r>
              <w:t>Authenticity of evidence</w:t>
            </w:r>
          </w:p>
        </w:tc>
        <w:tc>
          <w:tcPr>
            <w:tcW w:w="5774" w:type="dxa"/>
            <w:shd w:val="clear" w:color="auto" w:fill="auto"/>
          </w:tcPr>
          <w:p w14:paraId="64698103" w14:textId="77777777" w:rsidR="009A2D69" w:rsidRDefault="009A2D69">
            <w:pPr>
              <w:pStyle w:val="NCEACPbodytextcentered"/>
              <w:snapToGrid w:val="0"/>
              <w:jc w:val="left"/>
            </w:pPr>
            <w:r>
              <w:t>Teachers must manage authenticity for any assessment from a public source, because students may have access to the assessment schedule or student exemplar material.</w:t>
            </w:r>
          </w:p>
          <w:p w14:paraId="3E873911" w14:textId="77777777" w:rsidR="009A2D69" w:rsidRDefault="009A2D69">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2A0ABCA8" w14:textId="77777777" w:rsidR="009A2D69" w:rsidRDefault="009A2D69">
      <w:pPr>
        <w:sectPr w:rsidR="009A2D69" w:rsidSect="009A2D69">
          <w:headerReference w:type="default" r:id="rId10"/>
          <w:footerReference w:type="default" r:id="rId11"/>
          <w:pgSz w:w="11906" w:h="16838"/>
          <w:pgMar w:top="1440" w:right="1797" w:bottom="1304" w:left="1797" w:header="720" w:footer="720" w:gutter="0"/>
          <w:cols w:space="720"/>
          <w:docGrid w:linePitch="360"/>
        </w:sectPr>
      </w:pPr>
    </w:p>
    <w:p w14:paraId="78F44634" w14:textId="77777777" w:rsidR="009A2D69" w:rsidRDefault="009A2D69">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lang w:val="en-GB"/>
        </w:rPr>
      </w:pPr>
      <w:r>
        <w:rPr>
          <w:sz w:val="32"/>
          <w:szCs w:val="32"/>
          <w:lang w:val="en-GB"/>
        </w:rPr>
        <w:lastRenderedPageBreak/>
        <w:t>Internal Assessment Resource</w:t>
      </w:r>
    </w:p>
    <w:p w14:paraId="4E363C8A" w14:textId="77777777" w:rsidR="009A2D69" w:rsidRDefault="009A2D69">
      <w:pPr>
        <w:pStyle w:val="NCEAHeadInfoL2"/>
        <w:rPr>
          <w:b w:val="0"/>
        </w:rPr>
      </w:pPr>
      <w:r>
        <w:t xml:space="preserve">Achievement Standard </w:t>
      </w:r>
      <w:r>
        <w:rPr>
          <w:szCs w:val="32"/>
        </w:rPr>
        <w:t xml:space="preserve">Physical Education </w:t>
      </w:r>
      <w:r>
        <w:t>90964:</w:t>
      </w:r>
      <w:r>
        <w:rPr>
          <w:b w:val="0"/>
        </w:rPr>
        <w:t xml:space="preserve"> Demonstrate quality movement in the performance of a physical activity</w:t>
      </w:r>
    </w:p>
    <w:p w14:paraId="11BD5985" w14:textId="77777777" w:rsidR="009A2D69" w:rsidRDefault="009A2D69">
      <w:pPr>
        <w:pStyle w:val="NCEAHeadInfoL2"/>
        <w:rPr>
          <w:b w:val="0"/>
          <w:szCs w:val="32"/>
        </w:rPr>
      </w:pPr>
      <w:r>
        <w:rPr>
          <w:szCs w:val="22"/>
        </w:rPr>
        <w:t xml:space="preserve">Resource reference: </w:t>
      </w:r>
      <w:r>
        <w:rPr>
          <w:b w:val="0"/>
          <w:szCs w:val="32"/>
        </w:rPr>
        <w:t>Physical Education 1.3B</w:t>
      </w:r>
      <w:r w:rsidR="00416319">
        <w:rPr>
          <w:b w:val="0"/>
          <w:szCs w:val="32"/>
        </w:rPr>
        <w:t xml:space="preserve"> v</w:t>
      </w:r>
      <w:r w:rsidR="009D33BA">
        <w:rPr>
          <w:b w:val="0"/>
          <w:szCs w:val="32"/>
        </w:rPr>
        <w:t>3</w:t>
      </w:r>
    </w:p>
    <w:p w14:paraId="281FFF8F" w14:textId="77777777" w:rsidR="00FC1C79" w:rsidRDefault="009A2D69">
      <w:pPr>
        <w:pStyle w:val="NCEAHeadInfoL2"/>
        <w:rPr>
          <w:b w:val="0"/>
        </w:rPr>
      </w:pPr>
      <w:r>
        <w:rPr>
          <w:szCs w:val="22"/>
        </w:rPr>
        <w:t xml:space="preserve">Resource title: </w:t>
      </w:r>
      <w:r w:rsidR="00FC1C79">
        <w:rPr>
          <w:b w:val="0"/>
        </w:rPr>
        <w:t xml:space="preserve">A Quality Performance </w:t>
      </w:r>
    </w:p>
    <w:p w14:paraId="6E9BEC49" w14:textId="77777777" w:rsidR="009A2D69" w:rsidRDefault="009A2D69">
      <w:pPr>
        <w:pStyle w:val="NCEAHeadInfoL2"/>
        <w:rPr>
          <w:b w:val="0"/>
        </w:rPr>
      </w:pPr>
      <w:r>
        <w:t xml:space="preserve">Credits: </w:t>
      </w:r>
      <w:r>
        <w:rPr>
          <w:b w:val="0"/>
        </w:rPr>
        <w:t>3</w:t>
      </w:r>
    </w:p>
    <w:p w14:paraId="6EC49677" w14:textId="77777777" w:rsidR="009A2D69" w:rsidRDefault="009A2D69">
      <w:pPr>
        <w:pStyle w:val="NCEAInstructionsbanner"/>
        <w:rPr>
          <w:szCs w:val="22"/>
        </w:rPr>
      </w:pPr>
      <w:r>
        <w:rPr>
          <w:szCs w:val="22"/>
        </w:rPr>
        <w:t>Teacher guidelines</w:t>
      </w:r>
    </w:p>
    <w:p w14:paraId="06CD4D71" w14:textId="77777777" w:rsidR="009A2D69" w:rsidRDefault="009A2D69">
      <w:pPr>
        <w:pStyle w:val="NCEAbodytext"/>
      </w:pPr>
      <w:r>
        <w:t>The following guidelines are supplied to enable teachers to carry out valid and consistent assessment using this internal assessment resource.</w:t>
      </w:r>
    </w:p>
    <w:p w14:paraId="0D20A56C" w14:textId="77777777" w:rsidR="009A2D69" w:rsidRDefault="009A2D69">
      <w:pPr>
        <w:pStyle w:val="NCEAbodytext"/>
      </w:pPr>
      <w:r>
        <w:t>Teachers need to be very familiar with the outcome being assessed by Achievement Standard 90964. The achievement criteria and the explanatory notes contain information, definitions, and requirements that are crucial when interpreting the standard and assessing students against it.</w:t>
      </w:r>
    </w:p>
    <w:p w14:paraId="3876CAA5" w14:textId="77777777" w:rsidR="009A2D69" w:rsidRDefault="009A2D69">
      <w:pPr>
        <w:pStyle w:val="NCEAL2heading"/>
        <w:rPr>
          <w:szCs w:val="22"/>
        </w:rPr>
      </w:pPr>
      <w:r>
        <w:rPr>
          <w:szCs w:val="22"/>
        </w:rPr>
        <w:t>Context/setting</w:t>
      </w:r>
    </w:p>
    <w:p w14:paraId="4048EE70" w14:textId="77777777" w:rsidR="009A2D69" w:rsidRDefault="009A2D69">
      <w:pPr>
        <w:pStyle w:val="NCEAbodytext"/>
      </w:pPr>
      <w:r>
        <w:t>This assessment activity requires students to demonstrate quality movement in their performance of a selected physical activity.</w:t>
      </w:r>
    </w:p>
    <w:p w14:paraId="48F01800" w14:textId="77777777" w:rsidR="009A2D69" w:rsidRDefault="009A2D69">
      <w:pPr>
        <w:pStyle w:val="NCEAL2heading"/>
        <w:rPr>
          <w:szCs w:val="22"/>
        </w:rPr>
      </w:pPr>
      <w:r>
        <w:rPr>
          <w:szCs w:val="22"/>
        </w:rPr>
        <w:t>Conditions</w:t>
      </w:r>
    </w:p>
    <w:p w14:paraId="3DD5A59F" w14:textId="77777777" w:rsidR="009A2D69" w:rsidRDefault="009A2D69">
      <w:pPr>
        <w:pStyle w:val="NCEAbodytext"/>
      </w:pPr>
      <w:r>
        <w:t>Students can gain an understanding of quality performance from a variety of sources, such as books, videos, the Internet, and their peers.</w:t>
      </w:r>
    </w:p>
    <w:p w14:paraId="483F94A3" w14:textId="77777777" w:rsidR="009A2D69" w:rsidRDefault="009A2D69">
      <w:pPr>
        <w:pStyle w:val="NCEAbodytext"/>
      </w:pPr>
      <w:r>
        <w:t>The teaching and learning programme should last for a sufficient period of time to allow students to consistently demonstrate quality movement.</w:t>
      </w:r>
    </w:p>
    <w:p w14:paraId="4A35FCD1" w14:textId="77777777" w:rsidR="009A2D69" w:rsidRDefault="009A2D69">
      <w:pPr>
        <w:pStyle w:val="NCEAbodytext"/>
      </w:pPr>
      <w:r>
        <w:t xml:space="preserve">You should gather evidence to assess student performance on at least four occasions: at the start of a teaching and learning programme, twice during the programme, </w:t>
      </w:r>
      <w:r w:rsidRPr="001D72C7">
        <w:t xml:space="preserve">and </w:t>
      </w:r>
      <w:r w:rsidR="001D72C7">
        <w:t>twice</w:t>
      </w:r>
      <w:r w:rsidRPr="001D72C7">
        <w:t xml:space="preserve"> at the end of the programme.</w:t>
      </w:r>
      <w:r>
        <w:t xml:space="preserve"> </w:t>
      </w:r>
    </w:p>
    <w:p w14:paraId="1430C255" w14:textId="77777777" w:rsidR="009A2D69" w:rsidRDefault="009A2D69">
      <w:pPr>
        <w:pStyle w:val="NCEAbodytext"/>
      </w:pPr>
      <w:r>
        <w:t>Note that the P</w:t>
      </w:r>
      <w:r w:rsidR="00416319">
        <w:t xml:space="preserve">erformance </w:t>
      </w:r>
      <w:r>
        <w:t>G</w:t>
      </w:r>
      <w:r w:rsidR="00416319">
        <w:t>oal</w:t>
      </w:r>
      <w:r>
        <w:t xml:space="preserve">s you set with your students should ideally illustrate the expectations you would see in a performance rubric. The </w:t>
      </w:r>
      <w:r w:rsidR="00416319">
        <w:t xml:space="preserve">Performance </w:t>
      </w:r>
      <w:r>
        <w:t>G</w:t>
      </w:r>
      <w:r w:rsidR="00416319">
        <w:t>oal</w:t>
      </w:r>
      <w:r>
        <w:t>s should be of sufficient depth to allow students to perform to Excellence level.</w:t>
      </w:r>
    </w:p>
    <w:p w14:paraId="2D9BF9A4" w14:textId="77777777" w:rsidR="009A2D69" w:rsidRDefault="009A2D69">
      <w:pPr>
        <w:pStyle w:val="NCEAL2heading"/>
        <w:tabs>
          <w:tab w:val="left" w:pos="993"/>
        </w:tabs>
        <w:rPr>
          <w:szCs w:val="22"/>
        </w:rPr>
      </w:pPr>
      <w:r>
        <w:rPr>
          <w:szCs w:val="22"/>
        </w:rPr>
        <w:t>Resource requirements</w:t>
      </w:r>
    </w:p>
    <w:p w14:paraId="53C4DC59" w14:textId="77777777" w:rsidR="009A2D69" w:rsidRDefault="009A2D69">
      <w:pPr>
        <w:pStyle w:val="NCEAbodytext"/>
      </w:pPr>
      <w:r>
        <w:t>Resources will depend on the physical activity selected for assessment.</w:t>
      </w:r>
    </w:p>
    <w:p w14:paraId="42461F05" w14:textId="77777777" w:rsidR="009A2D69" w:rsidRDefault="009A2D69">
      <w:pPr>
        <w:pStyle w:val="NCEAL2heading"/>
        <w:rPr>
          <w:szCs w:val="22"/>
          <w:lang w:val="en-GB"/>
        </w:rPr>
      </w:pPr>
      <w:r>
        <w:rPr>
          <w:szCs w:val="22"/>
          <w:lang w:val="en-GB"/>
        </w:rPr>
        <w:t>Additional information</w:t>
      </w:r>
    </w:p>
    <w:p w14:paraId="1720D0BF" w14:textId="77777777" w:rsidR="009A2D69" w:rsidRDefault="009A2D69">
      <w:pPr>
        <w:pStyle w:val="NCEAbodytext"/>
      </w:pPr>
      <w:r>
        <w:rPr>
          <w:lang w:val="en-GB"/>
        </w:rPr>
        <w:t>Methods of collecting evidence should reflect your students’ needs, the nature and context of your teaching and learning programme, and the facilities and environment you work in. It may be possible for you to select a more appropriate method of collecting evidence without influencing the intent or validity of this task. Examples of these methods</w:t>
      </w:r>
      <w:r w:rsidR="00416319">
        <w:rPr>
          <w:lang w:val="en-GB"/>
        </w:rPr>
        <w:t xml:space="preserve"> can be found in other Level 1 Physical E</w:t>
      </w:r>
      <w:r>
        <w:rPr>
          <w:lang w:val="en-GB"/>
        </w:rPr>
        <w:t xml:space="preserve">ducation assessment resources. </w:t>
      </w:r>
      <w:r>
        <w:t>These include self assessment, peer assessment, written tasks, verbal assessment, electronic portfolios, blogs/wikis, visual portfolios, and teacher professional judgements.</w:t>
      </w:r>
    </w:p>
    <w:p w14:paraId="60F4DF44" w14:textId="77777777" w:rsidR="009A2D69" w:rsidRDefault="009A2D69">
      <w:pPr>
        <w:sectPr w:rsidR="009A2D69" w:rsidSect="009A2D69">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361" w:left="1797" w:header="720" w:footer="720" w:gutter="0"/>
          <w:cols w:space="720"/>
          <w:docGrid w:linePitch="360"/>
        </w:sectPr>
      </w:pPr>
    </w:p>
    <w:p w14:paraId="2D26102B" w14:textId="77777777" w:rsidR="009A2D69" w:rsidRDefault="009A2D69">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lang w:val="en-GB"/>
        </w:rPr>
      </w:pPr>
      <w:r>
        <w:rPr>
          <w:sz w:val="32"/>
          <w:szCs w:val="32"/>
          <w:lang w:val="en-GB"/>
        </w:rPr>
        <w:lastRenderedPageBreak/>
        <w:t>Internal Assessment Resource</w:t>
      </w:r>
    </w:p>
    <w:p w14:paraId="2846FAA5" w14:textId="77777777" w:rsidR="009A2D69" w:rsidRDefault="009A2D69">
      <w:pPr>
        <w:pStyle w:val="NCEAHeadInfoL2"/>
        <w:rPr>
          <w:b w:val="0"/>
        </w:rPr>
      </w:pPr>
      <w:r>
        <w:t xml:space="preserve">Achievement Standard </w:t>
      </w:r>
      <w:r>
        <w:rPr>
          <w:szCs w:val="32"/>
        </w:rPr>
        <w:t xml:space="preserve">Physical Education </w:t>
      </w:r>
      <w:r>
        <w:t>90964</w:t>
      </w:r>
      <w:r>
        <w:rPr>
          <w:b w:val="0"/>
        </w:rPr>
        <w:t xml:space="preserve">: Demonstrate quality movement in the performance of a physical activity </w:t>
      </w:r>
    </w:p>
    <w:p w14:paraId="460A482F" w14:textId="77777777" w:rsidR="009463A3" w:rsidRDefault="009A2D69">
      <w:pPr>
        <w:pStyle w:val="NCEAHeadInfoL2"/>
        <w:rPr>
          <w:b w:val="0"/>
          <w:szCs w:val="32"/>
        </w:rPr>
      </w:pPr>
      <w:r>
        <w:rPr>
          <w:szCs w:val="22"/>
        </w:rPr>
        <w:t xml:space="preserve">Resource reference: </w:t>
      </w:r>
      <w:r>
        <w:rPr>
          <w:b w:val="0"/>
          <w:szCs w:val="32"/>
        </w:rPr>
        <w:t>Physical Education 1.3B</w:t>
      </w:r>
      <w:r w:rsidR="009463A3">
        <w:rPr>
          <w:b w:val="0"/>
          <w:szCs w:val="32"/>
        </w:rPr>
        <w:t xml:space="preserve"> v</w:t>
      </w:r>
      <w:r w:rsidR="009D33BA">
        <w:rPr>
          <w:b w:val="0"/>
          <w:szCs w:val="32"/>
        </w:rPr>
        <w:t>3</w:t>
      </w:r>
    </w:p>
    <w:p w14:paraId="13800E6A" w14:textId="77777777" w:rsidR="009A2D69" w:rsidRDefault="009A2D69">
      <w:pPr>
        <w:pStyle w:val="NCEAHeadInfoL2"/>
        <w:rPr>
          <w:b w:val="0"/>
        </w:rPr>
      </w:pPr>
      <w:r>
        <w:rPr>
          <w:szCs w:val="22"/>
        </w:rPr>
        <w:t xml:space="preserve">Resource title: </w:t>
      </w:r>
      <w:r>
        <w:rPr>
          <w:b w:val="0"/>
        </w:rPr>
        <w:t xml:space="preserve">A Quality Performance </w:t>
      </w:r>
    </w:p>
    <w:p w14:paraId="32B5BC18" w14:textId="77777777" w:rsidR="009A2D69" w:rsidRDefault="009A2D69">
      <w:pPr>
        <w:pStyle w:val="NCEAHeadInfoL2"/>
        <w:rPr>
          <w:b w:val="0"/>
        </w:rPr>
      </w:pPr>
      <w:r>
        <w:t xml:space="preserve">Credits: </w:t>
      </w:r>
      <w:r>
        <w:rPr>
          <w:b w:val="0"/>
        </w:rPr>
        <w:t>3</w:t>
      </w:r>
    </w:p>
    <w:tbl>
      <w:tblPr>
        <w:tblW w:w="5000" w:type="pct"/>
        <w:tblLook w:val="0000" w:firstRow="0" w:lastRow="0" w:firstColumn="0" w:lastColumn="0" w:noHBand="0" w:noVBand="0"/>
      </w:tblPr>
      <w:tblGrid>
        <w:gridCol w:w="2842"/>
        <w:gridCol w:w="2843"/>
        <w:gridCol w:w="2843"/>
      </w:tblGrid>
      <w:tr w:rsidR="009A2D69" w:rsidRPr="00DA2480" w14:paraId="4D6D0744" w14:textId="77777777">
        <w:tc>
          <w:tcPr>
            <w:tcW w:w="1666" w:type="pct"/>
            <w:tcBorders>
              <w:top w:val="single" w:sz="4" w:space="0" w:color="000000"/>
              <w:left w:val="single" w:sz="4" w:space="0" w:color="000000"/>
              <w:bottom w:val="single" w:sz="4" w:space="0" w:color="000000"/>
            </w:tcBorders>
            <w:shd w:val="clear" w:color="auto" w:fill="auto"/>
          </w:tcPr>
          <w:p w14:paraId="00FDB86B" w14:textId="77777777" w:rsidR="009A2D69" w:rsidRPr="00DA2480" w:rsidRDefault="009A2D69" w:rsidP="00F8782B">
            <w:pPr>
              <w:pStyle w:val="NCEAtablehead"/>
              <w:spacing w:before="40" w:after="40"/>
              <w:rPr>
                <w:sz w:val="22"/>
              </w:rPr>
            </w:pPr>
            <w:r w:rsidRPr="00DA2480">
              <w:rPr>
                <w:sz w:val="22"/>
              </w:rPr>
              <w:t>Achievement</w:t>
            </w:r>
          </w:p>
        </w:tc>
        <w:tc>
          <w:tcPr>
            <w:tcW w:w="1667" w:type="pct"/>
            <w:tcBorders>
              <w:top w:val="single" w:sz="4" w:space="0" w:color="000000"/>
              <w:left w:val="single" w:sz="4" w:space="0" w:color="000000"/>
              <w:bottom w:val="single" w:sz="4" w:space="0" w:color="000000"/>
            </w:tcBorders>
            <w:shd w:val="clear" w:color="auto" w:fill="auto"/>
          </w:tcPr>
          <w:p w14:paraId="2098903A" w14:textId="77777777" w:rsidR="009A2D69" w:rsidRPr="00DA2480" w:rsidRDefault="009A2D69" w:rsidP="00F8782B">
            <w:pPr>
              <w:pStyle w:val="NCEAtablehead"/>
              <w:spacing w:before="40" w:after="40"/>
              <w:rPr>
                <w:sz w:val="22"/>
              </w:rPr>
            </w:pPr>
            <w:r w:rsidRPr="00DA2480">
              <w:rPr>
                <w:sz w:val="22"/>
              </w:rPr>
              <w:t>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17E1D31F" w14:textId="77777777" w:rsidR="009A2D69" w:rsidRPr="00DA2480" w:rsidRDefault="009A2D69" w:rsidP="00F8782B">
            <w:pPr>
              <w:pStyle w:val="NCEAtablehead"/>
              <w:spacing w:before="40" w:after="40"/>
              <w:rPr>
                <w:sz w:val="22"/>
              </w:rPr>
            </w:pPr>
            <w:r w:rsidRPr="00DA2480">
              <w:rPr>
                <w:sz w:val="22"/>
              </w:rPr>
              <w:t>Achievement with Excellence</w:t>
            </w:r>
          </w:p>
        </w:tc>
      </w:tr>
      <w:tr w:rsidR="009A2D69" w14:paraId="109DE488" w14:textId="77777777">
        <w:tc>
          <w:tcPr>
            <w:tcW w:w="1666" w:type="pct"/>
            <w:tcBorders>
              <w:top w:val="single" w:sz="4" w:space="0" w:color="000000"/>
              <w:left w:val="single" w:sz="4" w:space="0" w:color="000000"/>
              <w:bottom w:val="single" w:sz="4" w:space="0" w:color="000000"/>
            </w:tcBorders>
            <w:shd w:val="clear" w:color="auto" w:fill="auto"/>
          </w:tcPr>
          <w:p w14:paraId="6ABCAA55" w14:textId="77777777" w:rsidR="009A2D69" w:rsidRDefault="009A2D69" w:rsidP="00F8782B">
            <w:pPr>
              <w:pStyle w:val="NCEAtablebullet"/>
              <w:numPr>
                <w:ilvl w:val="0"/>
                <w:numId w:val="0"/>
              </w:numPr>
              <w:snapToGrid w:val="0"/>
              <w:spacing w:before="40" w:after="40"/>
              <w:rPr>
                <w:rFonts w:cs="Arial"/>
                <w:szCs w:val="22"/>
              </w:rPr>
            </w:pPr>
            <w:r>
              <w:rPr>
                <w:rFonts w:cs="Arial"/>
                <w:szCs w:val="22"/>
              </w:rPr>
              <w:t>Demonstrate quality movement in the performance of a physical activity.</w:t>
            </w:r>
          </w:p>
        </w:tc>
        <w:tc>
          <w:tcPr>
            <w:tcW w:w="1667" w:type="pct"/>
            <w:tcBorders>
              <w:top w:val="single" w:sz="4" w:space="0" w:color="000000"/>
              <w:left w:val="single" w:sz="4" w:space="0" w:color="000000"/>
              <w:bottom w:val="single" w:sz="4" w:space="0" w:color="000000"/>
            </w:tcBorders>
            <w:shd w:val="clear" w:color="auto" w:fill="auto"/>
          </w:tcPr>
          <w:p w14:paraId="62DF7351" w14:textId="77777777" w:rsidR="009A2D69" w:rsidRDefault="009A2D69" w:rsidP="00F8782B">
            <w:pPr>
              <w:pStyle w:val="NCEAtablebullet"/>
              <w:numPr>
                <w:ilvl w:val="0"/>
                <w:numId w:val="0"/>
              </w:numPr>
              <w:snapToGrid w:val="0"/>
              <w:spacing w:before="40" w:after="40"/>
              <w:rPr>
                <w:rFonts w:cs="Arial"/>
                <w:szCs w:val="22"/>
              </w:rPr>
            </w:pPr>
            <w:r>
              <w:rPr>
                <w:rFonts w:cs="Arial"/>
                <w:szCs w:val="22"/>
              </w:rPr>
              <w:t>Consistently demonstrate quality movement in the performance of a physical activity.</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3157CE9B" w14:textId="77777777" w:rsidR="009A2D69" w:rsidRDefault="009A2D69" w:rsidP="00F8782B">
            <w:pPr>
              <w:pStyle w:val="NCEAtablebullet"/>
              <w:numPr>
                <w:ilvl w:val="0"/>
                <w:numId w:val="0"/>
              </w:numPr>
              <w:snapToGrid w:val="0"/>
              <w:spacing w:before="40" w:after="40"/>
              <w:rPr>
                <w:rFonts w:cs="Arial"/>
                <w:szCs w:val="22"/>
              </w:rPr>
            </w:pPr>
            <w:r>
              <w:rPr>
                <w:rFonts w:cs="Arial"/>
                <w:szCs w:val="22"/>
              </w:rPr>
              <w:t>Consistently demonstrate high quality movement in the performance of a physical activity.</w:t>
            </w:r>
          </w:p>
        </w:tc>
      </w:tr>
    </w:tbl>
    <w:p w14:paraId="1454EF2E" w14:textId="77777777" w:rsidR="009A2D69" w:rsidRDefault="009A2D69">
      <w:pPr>
        <w:pStyle w:val="NCEAInstructionsbanner"/>
      </w:pPr>
      <w:r>
        <w:t>Student instructions</w:t>
      </w:r>
    </w:p>
    <w:p w14:paraId="19686CEA" w14:textId="77777777" w:rsidR="009A2D69" w:rsidRDefault="009A2D69">
      <w:pPr>
        <w:pStyle w:val="NCEAL2heading"/>
        <w:rPr>
          <w:szCs w:val="22"/>
        </w:rPr>
      </w:pPr>
      <w:r>
        <w:rPr>
          <w:szCs w:val="22"/>
        </w:rPr>
        <w:t>Introduction</w:t>
      </w:r>
    </w:p>
    <w:p w14:paraId="5626FF22" w14:textId="77777777" w:rsidR="009A2D69" w:rsidRDefault="009A2D69" w:rsidP="009A2D69">
      <w:pPr>
        <w:pStyle w:val="NCEAbodytext"/>
      </w:pPr>
      <w:r w:rsidRPr="00F80B23">
        <w:t>This assessment activity requires you to demonstrate quality movement in a physical activity. You will be assessed by your teacher, who will observe you and assess you</w:t>
      </w:r>
      <w:r>
        <w:t xml:space="preserve"> on your ability to consistently demonstrate high quality movement outlined in your selected performance goals (PGs). </w:t>
      </w:r>
    </w:p>
    <w:p w14:paraId="3116A90C" w14:textId="77777777" w:rsidR="009A2D69" w:rsidRDefault="009A2D69">
      <w:pPr>
        <w:pStyle w:val="NCEAL2heading"/>
        <w:rPr>
          <w:szCs w:val="22"/>
        </w:rPr>
      </w:pPr>
      <w:r>
        <w:rPr>
          <w:szCs w:val="22"/>
        </w:rPr>
        <w:t>Task</w:t>
      </w:r>
    </w:p>
    <w:p w14:paraId="4D600833" w14:textId="77777777" w:rsidR="009A2D69" w:rsidRDefault="009A2D69">
      <w:pPr>
        <w:pStyle w:val="NCEAL3heading"/>
        <w:rPr>
          <w:szCs w:val="22"/>
        </w:rPr>
      </w:pPr>
      <w:r>
        <w:rPr>
          <w:szCs w:val="22"/>
        </w:rPr>
        <w:t>Identify an activity and develop performance goals</w:t>
      </w:r>
    </w:p>
    <w:p w14:paraId="78277A5E" w14:textId="77777777" w:rsidR="009A2D69" w:rsidRDefault="009A2D69">
      <w:pPr>
        <w:pStyle w:val="NCEAbodytext"/>
      </w:pPr>
      <w:r>
        <w:t xml:space="preserve">Choose a physical activity. With your teacher, identify PGs to be assessed against. </w:t>
      </w:r>
    </w:p>
    <w:p w14:paraId="1D8E734B" w14:textId="77777777" w:rsidR="009A2D69" w:rsidRDefault="009A2D69">
      <w:pPr>
        <w:pStyle w:val="NCEAbodytext"/>
      </w:pPr>
      <w:r>
        <w:t>For each PG, your teacher will help you to develop up to four essential questions that unpack what quality performance looks like. See Resource A for a PG template and Resource B for an example of a PG check sheet for badminton.</w:t>
      </w:r>
    </w:p>
    <w:p w14:paraId="7CE9C38F" w14:textId="77777777" w:rsidR="009A2D69" w:rsidRDefault="009A2D69">
      <w:pPr>
        <w:pStyle w:val="NCEAL3heading"/>
        <w:rPr>
          <w:szCs w:val="22"/>
        </w:rPr>
      </w:pPr>
      <w:r>
        <w:rPr>
          <w:szCs w:val="22"/>
        </w:rPr>
        <w:t>Improve your skills</w:t>
      </w:r>
    </w:p>
    <w:p w14:paraId="2F003172" w14:textId="77777777" w:rsidR="009A2D69" w:rsidRDefault="009A2D69" w:rsidP="009A2D69">
      <w:pPr>
        <w:pStyle w:val="NCEAbodytext"/>
      </w:pPr>
      <w:r>
        <w:t>Participate in your chosen physical activity. This is an opportunity to find out what your strengths are in the activity and which skills you need to improve. Your teacher will assess you against your PGs to identify how you can improve your performance (observation 1).</w:t>
      </w:r>
    </w:p>
    <w:p w14:paraId="3575BCDA" w14:textId="77777777" w:rsidR="009A2D69" w:rsidRDefault="009A2D69">
      <w:pPr>
        <w:pStyle w:val="NCEAbodytext"/>
      </w:pPr>
      <w:r>
        <w:t xml:space="preserve">Continue to participate in the physical activity aiming to improve on your PGs. At the mid-point of the unit of work, your teacher will assess you against your PGs during two sessions (observations 2 &amp; 3). Think about your PGs before, during, and after your participation. This will help you to see how you have improved and how you can make changes to work towards high quality movement in your performance. </w:t>
      </w:r>
    </w:p>
    <w:p w14:paraId="00DADA41" w14:textId="77777777" w:rsidR="009A2D69" w:rsidRDefault="009A2D69">
      <w:pPr>
        <w:pStyle w:val="NCEAL3heading"/>
        <w:pageBreakBefore/>
      </w:pPr>
      <w:r>
        <w:lastRenderedPageBreak/>
        <w:t>Final display</w:t>
      </w:r>
    </w:p>
    <w:p w14:paraId="66F3A808" w14:textId="77777777" w:rsidR="009A2D69" w:rsidRDefault="009A2D69">
      <w:pPr>
        <w:pStyle w:val="NCEAbodytext"/>
      </w:pPr>
      <w:r>
        <w:t xml:space="preserve">At the end of the unit of work, participate again in the physical activity on at least two occasions. </w:t>
      </w:r>
      <w:r w:rsidRPr="001D72C7">
        <w:t>Your teacher will assess you against your PGs two more times (observations 4 &amp; 5). Your</w:t>
      </w:r>
      <w:r>
        <w:t xml:space="preserve"> final achievement gra</w:t>
      </w:r>
      <w:r w:rsidR="00F239B9">
        <w:t xml:space="preserve">de will take into account your </w:t>
      </w:r>
      <w:r>
        <w:t xml:space="preserve">level of performance and the consistency of your performance overall.  </w:t>
      </w:r>
    </w:p>
    <w:p w14:paraId="2C82327F" w14:textId="77777777" w:rsidR="009A2D69" w:rsidRDefault="009A2D69">
      <w:pPr>
        <w:pStyle w:val="NCEAL2heading"/>
        <w:pageBreakBefore/>
      </w:pPr>
      <w:r>
        <w:lastRenderedPageBreak/>
        <w:t>Resources</w:t>
      </w:r>
    </w:p>
    <w:p w14:paraId="19D7ED2F" w14:textId="77777777" w:rsidR="009A2D69" w:rsidRDefault="009A2D69">
      <w:pPr>
        <w:pStyle w:val="NCEAL3heading"/>
      </w:pPr>
      <w:r>
        <w:t>Resource A: Performance goal template</w:t>
      </w:r>
    </w:p>
    <w:p w14:paraId="0BB2DCA6" w14:textId="77777777" w:rsidR="009A2D69" w:rsidRDefault="009A2D69">
      <w:pPr>
        <w:pStyle w:val="NCEAtablebody"/>
        <w:rPr>
          <w:b/>
          <w:u w:val="single"/>
        </w:rPr>
      </w:pPr>
      <w:r>
        <w:rPr>
          <w:b/>
        </w:rPr>
        <w:t>Student name:</w:t>
      </w:r>
      <w:r>
        <w:t xml:space="preserve"> </w:t>
      </w:r>
      <w:r>
        <w:rPr>
          <w:b/>
          <w:u w:val="single"/>
        </w:rPr>
        <w:tab/>
      </w:r>
      <w:r>
        <w:rPr>
          <w:b/>
          <w:u w:val="single"/>
        </w:rPr>
        <w:tab/>
      </w:r>
      <w:r>
        <w:rPr>
          <w:b/>
          <w:u w:val="single"/>
        </w:rPr>
        <w:tab/>
      </w:r>
      <w:r>
        <w:rPr>
          <w:b/>
          <w:u w:val="single"/>
        </w:rPr>
        <w:tab/>
      </w:r>
      <w:r>
        <w:rPr>
          <w:b/>
        </w:rPr>
        <w:t xml:space="preserve">   Physical activity:</w:t>
      </w:r>
      <w:r>
        <w:t xml:space="preserve"> </w:t>
      </w:r>
      <w:r>
        <w:rPr>
          <w:b/>
          <w:u w:val="single"/>
        </w:rPr>
        <w:tab/>
      </w:r>
      <w:r>
        <w:rPr>
          <w:b/>
          <w:u w:val="single"/>
        </w:rPr>
        <w:tab/>
      </w:r>
      <w:r>
        <w:rPr>
          <w:b/>
          <w:u w:val="single"/>
        </w:rPr>
        <w:tab/>
      </w:r>
    </w:p>
    <w:tbl>
      <w:tblPr>
        <w:tblW w:w="5000" w:type="pct"/>
        <w:tblLayout w:type="fixed"/>
        <w:tblLook w:val="0000" w:firstRow="0" w:lastRow="0" w:firstColumn="0" w:lastColumn="0" w:noHBand="0" w:noVBand="0"/>
      </w:tblPr>
      <w:tblGrid>
        <w:gridCol w:w="316"/>
        <w:gridCol w:w="462"/>
        <w:gridCol w:w="1262"/>
        <w:gridCol w:w="1322"/>
        <w:gridCol w:w="1327"/>
        <w:gridCol w:w="1298"/>
        <w:gridCol w:w="950"/>
        <w:gridCol w:w="348"/>
        <w:gridCol w:w="1243"/>
      </w:tblGrid>
      <w:tr w:rsidR="009A2D69" w14:paraId="6E8DE724" w14:textId="77777777">
        <w:tc>
          <w:tcPr>
            <w:tcW w:w="4067" w:type="pct"/>
            <w:gridSpan w:val="7"/>
            <w:tcBorders>
              <w:top w:val="single" w:sz="4" w:space="0" w:color="000000"/>
              <w:left w:val="single" w:sz="4" w:space="0" w:color="000000"/>
              <w:bottom w:val="single" w:sz="4" w:space="0" w:color="000000"/>
            </w:tcBorders>
            <w:shd w:val="clear" w:color="auto" w:fill="F3F3F3"/>
          </w:tcPr>
          <w:p w14:paraId="67C78519" w14:textId="77777777" w:rsidR="009A2D69" w:rsidRDefault="009A2D69" w:rsidP="009A2D69">
            <w:pPr>
              <w:pStyle w:val="NCEAtablehead"/>
            </w:pPr>
            <w:r>
              <w:t>Performance goals (PGs)</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F3F3F3"/>
          </w:tcPr>
          <w:p w14:paraId="6C4A0425" w14:textId="77777777" w:rsidR="009A2D69" w:rsidRDefault="009A2D69">
            <w:pPr>
              <w:pStyle w:val="NCEAtablebody"/>
              <w:snapToGrid w:val="0"/>
              <w:jc w:val="center"/>
              <w:rPr>
                <w:b/>
                <w:sz w:val="18"/>
              </w:rPr>
            </w:pPr>
          </w:p>
        </w:tc>
      </w:tr>
      <w:tr w:rsidR="009A2D69" w14:paraId="3A10B7A2" w14:textId="77777777">
        <w:tc>
          <w:tcPr>
            <w:tcW w:w="456" w:type="pct"/>
            <w:gridSpan w:val="2"/>
            <w:tcBorders>
              <w:top w:val="single" w:sz="4" w:space="0" w:color="000000"/>
              <w:left w:val="single" w:sz="4" w:space="0" w:color="000000"/>
              <w:bottom w:val="single" w:sz="4" w:space="0" w:color="000000"/>
            </w:tcBorders>
            <w:shd w:val="clear" w:color="auto" w:fill="auto"/>
          </w:tcPr>
          <w:p w14:paraId="54E938E7" w14:textId="77777777" w:rsidR="009A2D69" w:rsidRDefault="009A2D69">
            <w:pPr>
              <w:pStyle w:val="NCEAtablebody"/>
              <w:snapToGrid w:val="0"/>
              <w:rPr>
                <w:sz w:val="18"/>
              </w:rPr>
            </w:pPr>
            <w:r>
              <w:rPr>
                <w:sz w:val="18"/>
              </w:rPr>
              <w:t>1</w:t>
            </w:r>
          </w:p>
        </w:tc>
        <w:tc>
          <w:tcPr>
            <w:tcW w:w="3611" w:type="pct"/>
            <w:gridSpan w:val="5"/>
            <w:tcBorders>
              <w:top w:val="single" w:sz="4" w:space="0" w:color="000000"/>
              <w:left w:val="single" w:sz="4" w:space="0" w:color="000000"/>
              <w:bottom w:val="single" w:sz="4" w:space="0" w:color="000000"/>
            </w:tcBorders>
            <w:shd w:val="clear" w:color="auto" w:fill="auto"/>
          </w:tcPr>
          <w:p w14:paraId="1238D441" w14:textId="77777777" w:rsidR="009A2D69" w:rsidRDefault="009A2D69">
            <w:pPr>
              <w:pStyle w:val="NCEAtablebody"/>
              <w:snapToGrid w:val="0"/>
              <w:rPr>
                <w:sz w:val="18"/>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29338F64" w14:textId="77777777" w:rsidR="009A2D69" w:rsidRDefault="009A2D69"/>
        </w:tc>
      </w:tr>
      <w:tr w:rsidR="009A2D69" w14:paraId="7CD3FB9B" w14:textId="77777777">
        <w:tc>
          <w:tcPr>
            <w:tcW w:w="456" w:type="pct"/>
            <w:gridSpan w:val="2"/>
            <w:tcBorders>
              <w:top w:val="single" w:sz="4" w:space="0" w:color="000000"/>
              <w:left w:val="single" w:sz="4" w:space="0" w:color="000000"/>
              <w:bottom w:val="single" w:sz="4" w:space="0" w:color="000000"/>
            </w:tcBorders>
            <w:shd w:val="clear" w:color="auto" w:fill="auto"/>
          </w:tcPr>
          <w:p w14:paraId="2E61A68E" w14:textId="77777777" w:rsidR="009A2D69" w:rsidRDefault="009A2D69">
            <w:pPr>
              <w:pStyle w:val="NCEAtablebody"/>
              <w:snapToGrid w:val="0"/>
              <w:rPr>
                <w:sz w:val="18"/>
              </w:rPr>
            </w:pPr>
            <w:r>
              <w:rPr>
                <w:sz w:val="18"/>
              </w:rPr>
              <w:t>2</w:t>
            </w:r>
          </w:p>
        </w:tc>
        <w:tc>
          <w:tcPr>
            <w:tcW w:w="3611" w:type="pct"/>
            <w:gridSpan w:val="5"/>
            <w:tcBorders>
              <w:top w:val="single" w:sz="4" w:space="0" w:color="000000"/>
              <w:left w:val="single" w:sz="4" w:space="0" w:color="000000"/>
              <w:bottom w:val="single" w:sz="4" w:space="0" w:color="000000"/>
            </w:tcBorders>
            <w:shd w:val="clear" w:color="auto" w:fill="auto"/>
          </w:tcPr>
          <w:p w14:paraId="733F7438" w14:textId="77777777" w:rsidR="009A2D69" w:rsidRDefault="009A2D69">
            <w:pPr>
              <w:pStyle w:val="NCEAtablebody"/>
              <w:snapToGrid w:val="0"/>
              <w:rPr>
                <w:sz w:val="18"/>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645A71FE" w14:textId="77777777" w:rsidR="009A2D69" w:rsidRDefault="009A2D69"/>
        </w:tc>
      </w:tr>
      <w:tr w:rsidR="009A2D69" w14:paraId="662FE62A" w14:textId="77777777">
        <w:tc>
          <w:tcPr>
            <w:tcW w:w="456" w:type="pct"/>
            <w:gridSpan w:val="2"/>
            <w:tcBorders>
              <w:top w:val="single" w:sz="4" w:space="0" w:color="000000"/>
              <w:left w:val="single" w:sz="4" w:space="0" w:color="000000"/>
              <w:bottom w:val="single" w:sz="4" w:space="0" w:color="000000"/>
            </w:tcBorders>
            <w:shd w:val="clear" w:color="auto" w:fill="auto"/>
          </w:tcPr>
          <w:p w14:paraId="6B685D72" w14:textId="77777777" w:rsidR="009A2D69" w:rsidRDefault="009A2D69">
            <w:pPr>
              <w:pStyle w:val="NCEAtablebody"/>
              <w:snapToGrid w:val="0"/>
              <w:rPr>
                <w:sz w:val="18"/>
              </w:rPr>
            </w:pPr>
            <w:r>
              <w:rPr>
                <w:sz w:val="18"/>
              </w:rPr>
              <w:t>3</w:t>
            </w:r>
          </w:p>
        </w:tc>
        <w:tc>
          <w:tcPr>
            <w:tcW w:w="3611" w:type="pct"/>
            <w:gridSpan w:val="5"/>
            <w:tcBorders>
              <w:top w:val="single" w:sz="4" w:space="0" w:color="000000"/>
              <w:left w:val="single" w:sz="4" w:space="0" w:color="000000"/>
              <w:bottom w:val="single" w:sz="4" w:space="0" w:color="000000"/>
            </w:tcBorders>
            <w:shd w:val="clear" w:color="auto" w:fill="auto"/>
          </w:tcPr>
          <w:p w14:paraId="1DD5CD3C" w14:textId="77777777" w:rsidR="009A2D69" w:rsidRDefault="009A2D69">
            <w:pPr>
              <w:pStyle w:val="NCEAtablebody"/>
              <w:snapToGrid w:val="0"/>
              <w:rPr>
                <w:sz w:val="18"/>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2E2F4326" w14:textId="77777777" w:rsidR="009A2D69" w:rsidRDefault="009A2D69"/>
        </w:tc>
      </w:tr>
      <w:tr w:rsidR="009A2D69" w14:paraId="284444D3" w14:textId="77777777">
        <w:tc>
          <w:tcPr>
            <w:tcW w:w="456" w:type="pct"/>
            <w:gridSpan w:val="2"/>
            <w:tcBorders>
              <w:top w:val="single" w:sz="4" w:space="0" w:color="000000"/>
              <w:left w:val="single" w:sz="4" w:space="0" w:color="000000"/>
              <w:bottom w:val="single" w:sz="4" w:space="0" w:color="000000"/>
            </w:tcBorders>
            <w:shd w:val="clear" w:color="auto" w:fill="auto"/>
          </w:tcPr>
          <w:p w14:paraId="569DBF89" w14:textId="77777777" w:rsidR="009A2D69" w:rsidRDefault="009A2D69">
            <w:pPr>
              <w:pStyle w:val="NCEAtablebody"/>
              <w:snapToGrid w:val="0"/>
              <w:rPr>
                <w:sz w:val="18"/>
              </w:rPr>
            </w:pPr>
            <w:r>
              <w:rPr>
                <w:sz w:val="18"/>
              </w:rPr>
              <w:t>4</w:t>
            </w:r>
          </w:p>
        </w:tc>
        <w:tc>
          <w:tcPr>
            <w:tcW w:w="3611" w:type="pct"/>
            <w:gridSpan w:val="5"/>
            <w:tcBorders>
              <w:top w:val="single" w:sz="4" w:space="0" w:color="000000"/>
              <w:left w:val="single" w:sz="4" w:space="0" w:color="000000"/>
              <w:bottom w:val="single" w:sz="4" w:space="0" w:color="000000"/>
            </w:tcBorders>
            <w:shd w:val="clear" w:color="auto" w:fill="auto"/>
          </w:tcPr>
          <w:p w14:paraId="7CC9C248" w14:textId="77777777" w:rsidR="009A2D69" w:rsidRDefault="009A2D69">
            <w:pPr>
              <w:pStyle w:val="NCEAtablebody"/>
              <w:snapToGrid w:val="0"/>
              <w:rPr>
                <w:sz w:val="18"/>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632F4A5A" w14:textId="77777777" w:rsidR="009A2D69" w:rsidRDefault="009A2D69"/>
        </w:tc>
      </w:tr>
      <w:tr w:rsidR="009A2D69" w14:paraId="5F6F8E0F" w14:textId="77777777">
        <w:tc>
          <w:tcPr>
            <w:tcW w:w="456" w:type="pct"/>
            <w:gridSpan w:val="2"/>
            <w:tcBorders>
              <w:top w:val="single" w:sz="4" w:space="0" w:color="000000"/>
              <w:left w:val="single" w:sz="4" w:space="0" w:color="000000"/>
              <w:bottom w:val="single" w:sz="4" w:space="0" w:color="000000"/>
            </w:tcBorders>
            <w:shd w:val="clear" w:color="auto" w:fill="auto"/>
          </w:tcPr>
          <w:p w14:paraId="5E111C3B" w14:textId="77777777" w:rsidR="009A2D69" w:rsidRDefault="009A2D69">
            <w:pPr>
              <w:pStyle w:val="NCEAtablebody"/>
              <w:snapToGrid w:val="0"/>
              <w:rPr>
                <w:sz w:val="18"/>
              </w:rPr>
            </w:pPr>
            <w:r>
              <w:rPr>
                <w:sz w:val="18"/>
              </w:rPr>
              <w:t>5</w:t>
            </w:r>
          </w:p>
        </w:tc>
        <w:tc>
          <w:tcPr>
            <w:tcW w:w="3611" w:type="pct"/>
            <w:gridSpan w:val="5"/>
            <w:tcBorders>
              <w:top w:val="single" w:sz="4" w:space="0" w:color="000000"/>
              <w:left w:val="single" w:sz="4" w:space="0" w:color="000000"/>
              <w:bottom w:val="single" w:sz="4" w:space="0" w:color="000000"/>
            </w:tcBorders>
            <w:shd w:val="clear" w:color="auto" w:fill="auto"/>
          </w:tcPr>
          <w:p w14:paraId="5174EB82" w14:textId="77777777" w:rsidR="009A2D69" w:rsidRDefault="009A2D69">
            <w:pPr>
              <w:pStyle w:val="NCEAtablebody"/>
              <w:snapToGrid w:val="0"/>
              <w:rPr>
                <w:sz w:val="18"/>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0D7BBF88" w14:textId="77777777" w:rsidR="009A2D69" w:rsidRDefault="009A2D69"/>
        </w:tc>
      </w:tr>
      <w:tr w:rsidR="009A2D69" w14:paraId="095521F2" w14:textId="77777777">
        <w:trPr>
          <w:trHeight w:val="306"/>
        </w:trPr>
        <w:tc>
          <w:tcPr>
            <w:tcW w:w="1196" w:type="pct"/>
            <w:gridSpan w:val="3"/>
            <w:tcBorders>
              <w:top w:val="single" w:sz="4" w:space="0" w:color="000000"/>
              <w:left w:val="single" w:sz="4" w:space="0" w:color="000000"/>
              <w:bottom w:val="single" w:sz="4" w:space="0" w:color="000000"/>
            </w:tcBorders>
            <w:shd w:val="clear" w:color="auto" w:fill="F3F3F3"/>
          </w:tcPr>
          <w:p w14:paraId="55A9C47E" w14:textId="77777777" w:rsidR="009A2D69" w:rsidRDefault="009A2D69">
            <w:pPr>
              <w:pStyle w:val="NCEAtablebody"/>
              <w:snapToGrid w:val="0"/>
              <w:rPr>
                <w:b/>
                <w:sz w:val="18"/>
              </w:rPr>
            </w:pPr>
            <w:r>
              <w:rPr>
                <w:b/>
                <w:sz w:val="18"/>
              </w:rPr>
              <w:t xml:space="preserve">PG 1: </w:t>
            </w:r>
          </w:p>
        </w:tc>
        <w:tc>
          <w:tcPr>
            <w:tcW w:w="760" w:type="pct"/>
            <w:tcBorders>
              <w:top w:val="single" w:sz="4" w:space="0" w:color="000000"/>
              <w:left w:val="single" w:sz="4" w:space="0" w:color="000000"/>
              <w:bottom w:val="single" w:sz="4" w:space="0" w:color="000000"/>
            </w:tcBorders>
            <w:shd w:val="clear" w:color="auto" w:fill="F3F3F3"/>
          </w:tcPr>
          <w:p w14:paraId="6CE3F6F4" w14:textId="77777777" w:rsidR="009A2D69" w:rsidRPr="00B86FE5" w:rsidRDefault="009A2D69" w:rsidP="009A2D69">
            <w:pPr>
              <w:pStyle w:val="NCEAtablehead"/>
              <w:rPr>
                <w:sz w:val="18"/>
              </w:rPr>
            </w:pPr>
            <w:r w:rsidRPr="00B86FE5">
              <w:rPr>
                <w:sz w:val="18"/>
              </w:rPr>
              <w:t>Observation 1</w:t>
            </w:r>
          </w:p>
        </w:tc>
        <w:tc>
          <w:tcPr>
            <w:tcW w:w="761" w:type="pct"/>
            <w:tcBorders>
              <w:top w:val="single" w:sz="4" w:space="0" w:color="000000"/>
              <w:left w:val="single" w:sz="4" w:space="0" w:color="000000"/>
              <w:bottom w:val="single" w:sz="4" w:space="0" w:color="000000"/>
            </w:tcBorders>
            <w:shd w:val="clear" w:color="auto" w:fill="F3F3F3"/>
          </w:tcPr>
          <w:p w14:paraId="0085DF0A" w14:textId="77777777" w:rsidR="009A2D69" w:rsidRPr="00B86FE5" w:rsidRDefault="009A2D69" w:rsidP="009A2D69">
            <w:pPr>
              <w:pStyle w:val="NCEAtablehead"/>
              <w:rPr>
                <w:sz w:val="18"/>
              </w:rPr>
            </w:pPr>
            <w:r w:rsidRPr="00B86FE5">
              <w:rPr>
                <w:sz w:val="18"/>
              </w:rPr>
              <w:t>Observation 2</w:t>
            </w:r>
          </w:p>
        </w:tc>
        <w:tc>
          <w:tcPr>
            <w:tcW w:w="761" w:type="pct"/>
            <w:tcBorders>
              <w:top w:val="single" w:sz="4" w:space="0" w:color="000000"/>
              <w:left w:val="single" w:sz="4" w:space="0" w:color="000000"/>
              <w:bottom w:val="single" w:sz="4" w:space="0" w:color="000000"/>
            </w:tcBorders>
            <w:shd w:val="clear" w:color="auto" w:fill="F3F3F3"/>
          </w:tcPr>
          <w:p w14:paraId="2ACA216E" w14:textId="77777777" w:rsidR="009A2D69" w:rsidRPr="00B86FE5" w:rsidRDefault="009A2D69" w:rsidP="009A2D69">
            <w:pPr>
              <w:pStyle w:val="NCEAtablehead"/>
              <w:rPr>
                <w:sz w:val="18"/>
              </w:rPr>
            </w:pPr>
            <w:r w:rsidRPr="00B86FE5">
              <w:rPr>
                <w:sz w:val="18"/>
              </w:rPr>
              <w:t>Observation 3</w:t>
            </w:r>
          </w:p>
          <w:p w14:paraId="2771458A" w14:textId="77777777" w:rsidR="009A2D69" w:rsidRPr="00B86FE5" w:rsidRDefault="009A2D69" w:rsidP="009A2D69">
            <w:pPr>
              <w:pStyle w:val="NCEAtablehead"/>
              <w:rPr>
                <w:sz w:val="18"/>
              </w:rPr>
            </w:pPr>
          </w:p>
        </w:tc>
        <w:tc>
          <w:tcPr>
            <w:tcW w:w="761" w:type="pct"/>
            <w:gridSpan w:val="2"/>
            <w:tcBorders>
              <w:top w:val="single" w:sz="4" w:space="0" w:color="000000"/>
              <w:left w:val="single" w:sz="4" w:space="0" w:color="000000"/>
              <w:bottom w:val="single" w:sz="4" w:space="0" w:color="000000"/>
            </w:tcBorders>
            <w:shd w:val="clear" w:color="auto" w:fill="F3F3F3"/>
          </w:tcPr>
          <w:p w14:paraId="3F859689" w14:textId="77777777" w:rsidR="009A2D69" w:rsidRPr="00B86FE5" w:rsidRDefault="009A2D69" w:rsidP="009A2D69">
            <w:pPr>
              <w:pStyle w:val="NCEAtablehead"/>
              <w:rPr>
                <w:sz w:val="18"/>
              </w:rPr>
            </w:pPr>
            <w:r w:rsidRPr="00B86FE5">
              <w:rPr>
                <w:sz w:val="18"/>
              </w:rPr>
              <w:t>Observation 4</w:t>
            </w:r>
          </w:p>
          <w:p w14:paraId="02ECEE56" w14:textId="77777777" w:rsidR="009A2D69" w:rsidRPr="00B86FE5" w:rsidRDefault="009A2D69" w:rsidP="009A2D69">
            <w:pPr>
              <w:pStyle w:val="NCEAtablehead"/>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F3F3F3"/>
          </w:tcPr>
          <w:p w14:paraId="56800BE5" w14:textId="77777777" w:rsidR="009A2D69" w:rsidRPr="00B86FE5" w:rsidRDefault="009A2D69" w:rsidP="009A2D69">
            <w:pPr>
              <w:pStyle w:val="NCEAtablehead"/>
              <w:rPr>
                <w:sz w:val="18"/>
              </w:rPr>
            </w:pPr>
            <w:r w:rsidRPr="00B86FE5">
              <w:rPr>
                <w:sz w:val="18"/>
              </w:rPr>
              <w:t>Observation5</w:t>
            </w:r>
          </w:p>
        </w:tc>
      </w:tr>
      <w:tr w:rsidR="009A2D69" w14:paraId="000D0118"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203EB8D" w14:textId="77777777" w:rsidR="009A2D69" w:rsidRDefault="009A2D69">
            <w:pPr>
              <w:pStyle w:val="NCEAtablebody"/>
              <w:snapToGrid w:val="0"/>
              <w:rPr>
                <w:sz w:val="18"/>
              </w:rPr>
            </w:pPr>
            <w:r>
              <w:rPr>
                <w:sz w:val="18"/>
              </w:rPr>
              <w:t>1</w:t>
            </w:r>
          </w:p>
        </w:tc>
        <w:tc>
          <w:tcPr>
            <w:tcW w:w="1011" w:type="pct"/>
            <w:gridSpan w:val="2"/>
            <w:tcBorders>
              <w:top w:val="single" w:sz="4" w:space="0" w:color="000000"/>
              <w:left w:val="single" w:sz="4" w:space="0" w:color="000000"/>
              <w:bottom w:val="single" w:sz="4" w:space="0" w:color="000000"/>
            </w:tcBorders>
            <w:shd w:val="clear" w:color="auto" w:fill="auto"/>
          </w:tcPr>
          <w:p w14:paraId="0B704144"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6C84744A"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06E29A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0D3FCAF3"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63598E5D"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7DB76790" w14:textId="77777777" w:rsidR="009A2D69" w:rsidRDefault="009A2D69">
            <w:pPr>
              <w:pStyle w:val="NCEAtablebody"/>
              <w:snapToGrid w:val="0"/>
              <w:jc w:val="center"/>
              <w:rPr>
                <w:sz w:val="18"/>
              </w:rPr>
            </w:pPr>
          </w:p>
        </w:tc>
      </w:tr>
      <w:tr w:rsidR="009A2D69" w14:paraId="47769C0D" w14:textId="77777777">
        <w:trPr>
          <w:trHeight w:val="306"/>
        </w:trPr>
        <w:tc>
          <w:tcPr>
            <w:tcW w:w="185" w:type="pct"/>
            <w:tcBorders>
              <w:top w:val="single" w:sz="4" w:space="0" w:color="000000"/>
              <w:left w:val="single" w:sz="4" w:space="0" w:color="000000"/>
              <w:bottom w:val="single" w:sz="4" w:space="0" w:color="000000"/>
            </w:tcBorders>
            <w:shd w:val="clear" w:color="auto" w:fill="auto"/>
          </w:tcPr>
          <w:p w14:paraId="0DEF99EA" w14:textId="77777777" w:rsidR="009A2D69" w:rsidRDefault="009A2D69">
            <w:pPr>
              <w:pStyle w:val="NCEAtablebody"/>
              <w:snapToGrid w:val="0"/>
              <w:rPr>
                <w:sz w:val="18"/>
              </w:rPr>
            </w:pPr>
            <w:r>
              <w:rPr>
                <w:sz w:val="18"/>
              </w:rPr>
              <w:t>2</w:t>
            </w:r>
          </w:p>
        </w:tc>
        <w:tc>
          <w:tcPr>
            <w:tcW w:w="1011" w:type="pct"/>
            <w:gridSpan w:val="2"/>
            <w:tcBorders>
              <w:top w:val="single" w:sz="4" w:space="0" w:color="000000"/>
              <w:left w:val="single" w:sz="4" w:space="0" w:color="000000"/>
              <w:bottom w:val="single" w:sz="4" w:space="0" w:color="000000"/>
            </w:tcBorders>
            <w:shd w:val="clear" w:color="auto" w:fill="auto"/>
          </w:tcPr>
          <w:p w14:paraId="3BF04F38"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0D1BFB18"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057C90A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16C519DA"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227D7DDD"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43524D91" w14:textId="77777777" w:rsidR="009A2D69" w:rsidRDefault="009A2D69">
            <w:pPr>
              <w:pStyle w:val="NCEAtablebody"/>
              <w:snapToGrid w:val="0"/>
              <w:jc w:val="center"/>
              <w:rPr>
                <w:sz w:val="18"/>
              </w:rPr>
            </w:pPr>
          </w:p>
        </w:tc>
      </w:tr>
      <w:tr w:rsidR="009A2D69" w14:paraId="0C4B495F"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C4D798A" w14:textId="77777777" w:rsidR="009A2D69" w:rsidRDefault="009A2D69">
            <w:pPr>
              <w:pStyle w:val="NCEAtablebody"/>
              <w:snapToGrid w:val="0"/>
              <w:rPr>
                <w:sz w:val="18"/>
              </w:rPr>
            </w:pPr>
            <w:r>
              <w:rPr>
                <w:sz w:val="18"/>
              </w:rPr>
              <w:t>3</w:t>
            </w:r>
          </w:p>
        </w:tc>
        <w:tc>
          <w:tcPr>
            <w:tcW w:w="1011" w:type="pct"/>
            <w:gridSpan w:val="2"/>
            <w:tcBorders>
              <w:top w:val="single" w:sz="4" w:space="0" w:color="000000"/>
              <w:left w:val="single" w:sz="4" w:space="0" w:color="000000"/>
              <w:bottom w:val="single" w:sz="4" w:space="0" w:color="000000"/>
            </w:tcBorders>
            <w:shd w:val="clear" w:color="auto" w:fill="auto"/>
          </w:tcPr>
          <w:p w14:paraId="333C5C4E"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2DADE684"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0371290D"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7409C0F"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74AFB819"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14369052" w14:textId="77777777" w:rsidR="009A2D69" w:rsidRDefault="009A2D69">
            <w:pPr>
              <w:pStyle w:val="NCEAtablebody"/>
              <w:snapToGrid w:val="0"/>
              <w:jc w:val="center"/>
              <w:rPr>
                <w:sz w:val="18"/>
              </w:rPr>
            </w:pPr>
          </w:p>
        </w:tc>
      </w:tr>
      <w:tr w:rsidR="009A2D69" w14:paraId="585D0EB4"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3F4A821A" w14:textId="77777777" w:rsidR="009A2D69" w:rsidRDefault="009A2D69">
            <w:pPr>
              <w:pStyle w:val="NCEAtablebody"/>
              <w:snapToGrid w:val="0"/>
              <w:rPr>
                <w:sz w:val="18"/>
              </w:rPr>
            </w:pPr>
            <w:r>
              <w:rPr>
                <w:sz w:val="18"/>
              </w:rPr>
              <w:t>4</w:t>
            </w:r>
          </w:p>
        </w:tc>
        <w:tc>
          <w:tcPr>
            <w:tcW w:w="1011" w:type="pct"/>
            <w:gridSpan w:val="2"/>
            <w:tcBorders>
              <w:top w:val="single" w:sz="4" w:space="0" w:color="000000"/>
              <w:left w:val="single" w:sz="4" w:space="0" w:color="000000"/>
              <w:bottom w:val="single" w:sz="4" w:space="0" w:color="000000"/>
            </w:tcBorders>
            <w:shd w:val="clear" w:color="auto" w:fill="auto"/>
          </w:tcPr>
          <w:p w14:paraId="286DE8F4"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1B8E9363"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47B90007"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1F42D5D3"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6211CBDA"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FC65FFB" w14:textId="77777777" w:rsidR="009A2D69" w:rsidRDefault="009A2D69">
            <w:pPr>
              <w:pStyle w:val="NCEAtablebody"/>
              <w:snapToGrid w:val="0"/>
              <w:jc w:val="center"/>
              <w:rPr>
                <w:sz w:val="18"/>
              </w:rPr>
            </w:pPr>
          </w:p>
        </w:tc>
      </w:tr>
      <w:tr w:rsidR="009A2D69" w:rsidRPr="00E12FCA" w14:paraId="25FD0971" w14:textId="77777777" w:rsidTr="001D72C7">
        <w:trPr>
          <w:gridAfter w:val="4"/>
          <w:wAfter w:w="2277" w:type="pct"/>
          <w:trHeight w:val="306"/>
        </w:trPr>
        <w:tc>
          <w:tcPr>
            <w:tcW w:w="1196" w:type="pct"/>
            <w:gridSpan w:val="3"/>
            <w:tcBorders>
              <w:top w:val="single" w:sz="4" w:space="0" w:color="000000"/>
              <w:left w:val="single" w:sz="4" w:space="0" w:color="000000"/>
              <w:bottom w:val="single" w:sz="4" w:space="0" w:color="000000"/>
            </w:tcBorders>
            <w:shd w:val="clear" w:color="auto" w:fill="F3F3F3"/>
          </w:tcPr>
          <w:p w14:paraId="0509E629" w14:textId="77777777" w:rsidR="009A2D69" w:rsidRDefault="009A2D69">
            <w:pPr>
              <w:pStyle w:val="NCEAtablebody"/>
              <w:snapToGrid w:val="0"/>
              <w:rPr>
                <w:b/>
                <w:sz w:val="18"/>
              </w:rPr>
            </w:pPr>
            <w:r>
              <w:rPr>
                <w:b/>
                <w:sz w:val="18"/>
              </w:rPr>
              <w:t>PG 2:</w:t>
            </w:r>
          </w:p>
        </w:tc>
        <w:tc>
          <w:tcPr>
            <w:tcW w:w="749" w:type="pct"/>
            <w:tcBorders>
              <w:top w:val="single" w:sz="4" w:space="0" w:color="000000"/>
              <w:left w:val="single" w:sz="4" w:space="0" w:color="000000"/>
              <w:bottom w:val="single" w:sz="4" w:space="0" w:color="000000"/>
            </w:tcBorders>
            <w:shd w:val="clear" w:color="auto" w:fill="F3F3F3"/>
          </w:tcPr>
          <w:p w14:paraId="67CF7368" w14:textId="77777777" w:rsidR="009A2D69" w:rsidRPr="0038709B" w:rsidRDefault="009A2D69" w:rsidP="009A2D69">
            <w:pPr>
              <w:pStyle w:val="NCEAtablebody"/>
              <w:snapToGrid w:val="0"/>
              <w:rPr>
                <w:sz w:val="18"/>
              </w:rPr>
            </w:pPr>
          </w:p>
        </w:tc>
        <w:tc>
          <w:tcPr>
            <w:tcW w:w="778" w:type="pct"/>
            <w:tcBorders>
              <w:top w:val="single" w:sz="4" w:space="0" w:color="000000"/>
              <w:left w:val="single" w:sz="4" w:space="0" w:color="000000"/>
              <w:bottom w:val="single" w:sz="4" w:space="0" w:color="000000"/>
              <w:right w:val="single" w:sz="4" w:space="0" w:color="000000"/>
            </w:tcBorders>
            <w:shd w:val="clear" w:color="auto" w:fill="F3F3F3"/>
          </w:tcPr>
          <w:p w14:paraId="1C8B45AF" w14:textId="77777777" w:rsidR="009A2D69" w:rsidRPr="0038709B" w:rsidRDefault="009A2D69" w:rsidP="009A2D69">
            <w:pPr>
              <w:pStyle w:val="NCEAtablebody"/>
              <w:snapToGrid w:val="0"/>
              <w:rPr>
                <w:sz w:val="18"/>
              </w:rPr>
            </w:pPr>
          </w:p>
        </w:tc>
      </w:tr>
      <w:tr w:rsidR="009A2D69" w14:paraId="6D9536C6" w14:textId="77777777" w:rsidTr="001D72C7">
        <w:trPr>
          <w:trHeight w:val="307"/>
        </w:trPr>
        <w:tc>
          <w:tcPr>
            <w:tcW w:w="185" w:type="pct"/>
            <w:tcBorders>
              <w:top w:val="single" w:sz="4" w:space="0" w:color="000000"/>
              <w:left w:val="single" w:sz="4" w:space="0" w:color="000000"/>
              <w:bottom w:val="single" w:sz="4" w:space="0" w:color="000000"/>
            </w:tcBorders>
            <w:shd w:val="clear" w:color="auto" w:fill="auto"/>
          </w:tcPr>
          <w:p w14:paraId="775FF6BC" w14:textId="77777777" w:rsidR="009A2D69" w:rsidRDefault="009A2D69">
            <w:pPr>
              <w:pStyle w:val="NCEAtablebody"/>
              <w:snapToGrid w:val="0"/>
              <w:rPr>
                <w:sz w:val="18"/>
              </w:rPr>
            </w:pPr>
            <w:r>
              <w:rPr>
                <w:sz w:val="18"/>
              </w:rPr>
              <w:t>1</w:t>
            </w:r>
          </w:p>
        </w:tc>
        <w:tc>
          <w:tcPr>
            <w:tcW w:w="1011" w:type="pct"/>
            <w:gridSpan w:val="2"/>
            <w:tcBorders>
              <w:top w:val="single" w:sz="4" w:space="0" w:color="000000"/>
              <w:left w:val="single" w:sz="4" w:space="0" w:color="000000"/>
              <w:bottom w:val="single" w:sz="4" w:space="0" w:color="000000"/>
            </w:tcBorders>
            <w:shd w:val="clear" w:color="auto" w:fill="auto"/>
          </w:tcPr>
          <w:p w14:paraId="37897D76"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309EF8C0"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DB9B245"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7F8D6B6"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6051CF32"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3D868B27" w14:textId="77777777" w:rsidR="009A2D69" w:rsidRDefault="009A2D69">
            <w:pPr>
              <w:pStyle w:val="NCEAtablebody"/>
              <w:snapToGrid w:val="0"/>
              <w:jc w:val="center"/>
              <w:rPr>
                <w:sz w:val="18"/>
              </w:rPr>
            </w:pPr>
          </w:p>
        </w:tc>
      </w:tr>
      <w:tr w:rsidR="009A2D69" w14:paraId="0F66E173" w14:textId="77777777" w:rsidTr="001D72C7">
        <w:trPr>
          <w:trHeight w:val="306"/>
        </w:trPr>
        <w:tc>
          <w:tcPr>
            <w:tcW w:w="185" w:type="pct"/>
            <w:tcBorders>
              <w:top w:val="single" w:sz="4" w:space="0" w:color="000000"/>
              <w:left w:val="single" w:sz="4" w:space="0" w:color="000000"/>
              <w:bottom w:val="single" w:sz="4" w:space="0" w:color="000000"/>
            </w:tcBorders>
            <w:shd w:val="clear" w:color="auto" w:fill="auto"/>
          </w:tcPr>
          <w:p w14:paraId="10634172" w14:textId="77777777" w:rsidR="009A2D69" w:rsidRDefault="009A2D69">
            <w:pPr>
              <w:pStyle w:val="NCEAtablebody"/>
              <w:snapToGrid w:val="0"/>
              <w:rPr>
                <w:sz w:val="18"/>
              </w:rPr>
            </w:pPr>
            <w:r>
              <w:rPr>
                <w:sz w:val="18"/>
              </w:rPr>
              <w:t>2</w:t>
            </w:r>
          </w:p>
        </w:tc>
        <w:tc>
          <w:tcPr>
            <w:tcW w:w="1011" w:type="pct"/>
            <w:gridSpan w:val="2"/>
            <w:tcBorders>
              <w:top w:val="single" w:sz="4" w:space="0" w:color="000000"/>
              <w:left w:val="single" w:sz="4" w:space="0" w:color="000000"/>
              <w:bottom w:val="single" w:sz="4" w:space="0" w:color="000000"/>
            </w:tcBorders>
            <w:shd w:val="clear" w:color="auto" w:fill="auto"/>
          </w:tcPr>
          <w:p w14:paraId="4AD25B1A"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02FDC020"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BC050A2"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7BE23BDB"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311F2BB5"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13DC8F01" w14:textId="77777777" w:rsidR="009A2D69" w:rsidRDefault="009A2D69">
            <w:pPr>
              <w:pStyle w:val="NCEAtablebody"/>
              <w:snapToGrid w:val="0"/>
              <w:jc w:val="center"/>
              <w:rPr>
                <w:sz w:val="18"/>
              </w:rPr>
            </w:pPr>
          </w:p>
        </w:tc>
      </w:tr>
      <w:tr w:rsidR="009A2D69" w14:paraId="4610DA0B" w14:textId="77777777" w:rsidTr="001D72C7">
        <w:trPr>
          <w:trHeight w:val="307"/>
        </w:trPr>
        <w:tc>
          <w:tcPr>
            <w:tcW w:w="185" w:type="pct"/>
            <w:tcBorders>
              <w:top w:val="single" w:sz="4" w:space="0" w:color="000000"/>
              <w:left w:val="single" w:sz="4" w:space="0" w:color="000000"/>
              <w:bottom w:val="single" w:sz="4" w:space="0" w:color="000000"/>
            </w:tcBorders>
            <w:shd w:val="clear" w:color="auto" w:fill="auto"/>
          </w:tcPr>
          <w:p w14:paraId="78E3A236" w14:textId="77777777" w:rsidR="009A2D69" w:rsidRDefault="009A2D69">
            <w:pPr>
              <w:pStyle w:val="NCEAtablebody"/>
              <w:snapToGrid w:val="0"/>
              <w:rPr>
                <w:sz w:val="18"/>
              </w:rPr>
            </w:pPr>
            <w:r>
              <w:rPr>
                <w:sz w:val="18"/>
              </w:rPr>
              <w:t>3</w:t>
            </w:r>
          </w:p>
        </w:tc>
        <w:tc>
          <w:tcPr>
            <w:tcW w:w="1011" w:type="pct"/>
            <w:gridSpan w:val="2"/>
            <w:tcBorders>
              <w:top w:val="single" w:sz="4" w:space="0" w:color="000000"/>
              <w:left w:val="single" w:sz="4" w:space="0" w:color="000000"/>
              <w:bottom w:val="single" w:sz="4" w:space="0" w:color="000000"/>
            </w:tcBorders>
            <w:shd w:val="clear" w:color="auto" w:fill="auto"/>
          </w:tcPr>
          <w:p w14:paraId="4FD2DC9D"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67665B8F"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CD365B3"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4F15B52"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2A4923B8"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2EC15E5" w14:textId="77777777" w:rsidR="009A2D69" w:rsidRDefault="009A2D69">
            <w:pPr>
              <w:pStyle w:val="NCEAtablebody"/>
              <w:snapToGrid w:val="0"/>
              <w:jc w:val="center"/>
              <w:rPr>
                <w:sz w:val="18"/>
              </w:rPr>
            </w:pPr>
          </w:p>
        </w:tc>
      </w:tr>
      <w:tr w:rsidR="009A2D69" w14:paraId="5D65B1B9" w14:textId="77777777" w:rsidTr="001D72C7">
        <w:trPr>
          <w:trHeight w:val="307"/>
        </w:trPr>
        <w:tc>
          <w:tcPr>
            <w:tcW w:w="185" w:type="pct"/>
            <w:tcBorders>
              <w:top w:val="single" w:sz="4" w:space="0" w:color="000000"/>
              <w:left w:val="single" w:sz="4" w:space="0" w:color="000000"/>
              <w:bottom w:val="single" w:sz="4" w:space="0" w:color="000000"/>
            </w:tcBorders>
            <w:shd w:val="clear" w:color="auto" w:fill="auto"/>
          </w:tcPr>
          <w:p w14:paraId="0F89A866" w14:textId="77777777" w:rsidR="009A2D69" w:rsidRDefault="009A2D69">
            <w:pPr>
              <w:pStyle w:val="NCEAtablebody"/>
              <w:snapToGrid w:val="0"/>
              <w:rPr>
                <w:sz w:val="18"/>
              </w:rPr>
            </w:pPr>
            <w:r>
              <w:rPr>
                <w:sz w:val="18"/>
              </w:rPr>
              <w:t>4</w:t>
            </w:r>
          </w:p>
        </w:tc>
        <w:tc>
          <w:tcPr>
            <w:tcW w:w="1011" w:type="pct"/>
            <w:gridSpan w:val="2"/>
            <w:tcBorders>
              <w:top w:val="single" w:sz="4" w:space="0" w:color="000000"/>
              <w:left w:val="single" w:sz="4" w:space="0" w:color="000000"/>
              <w:bottom w:val="single" w:sz="4" w:space="0" w:color="000000"/>
            </w:tcBorders>
            <w:shd w:val="clear" w:color="auto" w:fill="auto"/>
          </w:tcPr>
          <w:p w14:paraId="2F0E00B6"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473E0DAC"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29F6B3B"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8E197EB"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718DD1E8"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68BAB2AE" w14:textId="77777777" w:rsidR="009A2D69" w:rsidRDefault="009A2D69">
            <w:pPr>
              <w:pStyle w:val="NCEAtablebody"/>
              <w:snapToGrid w:val="0"/>
              <w:jc w:val="center"/>
              <w:rPr>
                <w:sz w:val="18"/>
              </w:rPr>
            </w:pPr>
          </w:p>
        </w:tc>
      </w:tr>
      <w:tr w:rsidR="009A2D69" w14:paraId="17D65AAD" w14:textId="77777777" w:rsidTr="001D72C7">
        <w:trPr>
          <w:gridAfter w:val="4"/>
          <w:wAfter w:w="2307" w:type="pct"/>
          <w:trHeight w:val="306"/>
        </w:trPr>
        <w:tc>
          <w:tcPr>
            <w:tcW w:w="1196" w:type="pct"/>
            <w:gridSpan w:val="3"/>
            <w:tcBorders>
              <w:top w:val="single" w:sz="4" w:space="0" w:color="000000"/>
              <w:left w:val="single" w:sz="4" w:space="0" w:color="000000"/>
              <w:bottom w:val="single" w:sz="4" w:space="0" w:color="000000"/>
            </w:tcBorders>
            <w:shd w:val="clear" w:color="auto" w:fill="F3F3F3"/>
          </w:tcPr>
          <w:p w14:paraId="215FF15B" w14:textId="77777777" w:rsidR="009A2D69" w:rsidRDefault="009A2D69">
            <w:pPr>
              <w:pStyle w:val="NCEAtablebody"/>
              <w:snapToGrid w:val="0"/>
              <w:rPr>
                <w:b/>
                <w:sz w:val="18"/>
              </w:rPr>
            </w:pPr>
            <w:r>
              <w:rPr>
                <w:b/>
                <w:sz w:val="18"/>
              </w:rPr>
              <w:t>PG 3:</w:t>
            </w:r>
          </w:p>
        </w:tc>
        <w:tc>
          <w:tcPr>
            <w:tcW w:w="749" w:type="pct"/>
            <w:tcBorders>
              <w:top w:val="single" w:sz="4" w:space="0" w:color="000000"/>
              <w:left w:val="single" w:sz="4" w:space="0" w:color="000000"/>
              <w:bottom w:val="single" w:sz="4" w:space="0" w:color="000000"/>
            </w:tcBorders>
            <w:shd w:val="clear" w:color="auto" w:fill="F3F3F3"/>
          </w:tcPr>
          <w:p w14:paraId="78BB0027" w14:textId="77777777" w:rsidR="009A2D69" w:rsidRDefault="009A2D69">
            <w:pPr>
              <w:pStyle w:val="NCEAtablebody"/>
              <w:snapToGrid w:val="0"/>
              <w:jc w:val="center"/>
              <w:rPr>
                <w:b/>
                <w:sz w:val="18"/>
              </w:rPr>
            </w:pPr>
          </w:p>
        </w:tc>
        <w:tc>
          <w:tcPr>
            <w:tcW w:w="775" w:type="pct"/>
            <w:tcBorders>
              <w:top w:val="single" w:sz="4" w:space="0" w:color="000000"/>
              <w:left w:val="single" w:sz="4" w:space="0" w:color="000000"/>
              <w:bottom w:val="single" w:sz="4" w:space="0" w:color="000000"/>
              <w:right w:val="single" w:sz="4" w:space="0" w:color="000000"/>
            </w:tcBorders>
            <w:shd w:val="clear" w:color="auto" w:fill="F3F3F3"/>
          </w:tcPr>
          <w:p w14:paraId="3901DF0A" w14:textId="77777777" w:rsidR="009A2D69" w:rsidRDefault="009A2D69">
            <w:pPr>
              <w:pStyle w:val="NCEAtablebody"/>
              <w:snapToGrid w:val="0"/>
              <w:jc w:val="center"/>
              <w:rPr>
                <w:b/>
                <w:sz w:val="18"/>
              </w:rPr>
            </w:pPr>
          </w:p>
        </w:tc>
      </w:tr>
      <w:tr w:rsidR="009A2D69" w14:paraId="4E3C7960"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156162BC" w14:textId="77777777" w:rsidR="009A2D69" w:rsidRDefault="009A2D69">
            <w:pPr>
              <w:pStyle w:val="NCEAtablebody"/>
              <w:snapToGrid w:val="0"/>
              <w:rPr>
                <w:sz w:val="18"/>
              </w:rPr>
            </w:pPr>
            <w:r>
              <w:rPr>
                <w:sz w:val="18"/>
              </w:rPr>
              <w:t>1</w:t>
            </w:r>
          </w:p>
        </w:tc>
        <w:tc>
          <w:tcPr>
            <w:tcW w:w="1011" w:type="pct"/>
            <w:gridSpan w:val="2"/>
            <w:tcBorders>
              <w:top w:val="single" w:sz="4" w:space="0" w:color="000000"/>
              <w:left w:val="single" w:sz="4" w:space="0" w:color="000000"/>
              <w:bottom w:val="single" w:sz="4" w:space="0" w:color="000000"/>
            </w:tcBorders>
            <w:shd w:val="clear" w:color="auto" w:fill="auto"/>
          </w:tcPr>
          <w:p w14:paraId="54158F80"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5A2F0D19"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A164BA0"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4602746"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17CF5C5C"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0916E42E" w14:textId="77777777" w:rsidR="009A2D69" w:rsidRDefault="009A2D69">
            <w:pPr>
              <w:pStyle w:val="NCEAtablebody"/>
              <w:snapToGrid w:val="0"/>
              <w:jc w:val="center"/>
              <w:rPr>
                <w:sz w:val="18"/>
              </w:rPr>
            </w:pPr>
          </w:p>
        </w:tc>
      </w:tr>
      <w:tr w:rsidR="009A2D69" w14:paraId="2E486C61" w14:textId="77777777">
        <w:trPr>
          <w:trHeight w:val="306"/>
        </w:trPr>
        <w:tc>
          <w:tcPr>
            <w:tcW w:w="185" w:type="pct"/>
            <w:tcBorders>
              <w:top w:val="single" w:sz="4" w:space="0" w:color="000000"/>
              <w:left w:val="single" w:sz="4" w:space="0" w:color="000000"/>
              <w:bottom w:val="single" w:sz="4" w:space="0" w:color="000000"/>
            </w:tcBorders>
            <w:shd w:val="clear" w:color="auto" w:fill="auto"/>
          </w:tcPr>
          <w:p w14:paraId="0109285A" w14:textId="77777777" w:rsidR="009A2D69" w:rsidRDefault="009A2D69">
            <w:pPr>
              <w:pStyle w:val="NCEAtablebody"/>
              <w:snapToGrid w:val="0"/>
              <w:rPr>
                <w:sz w:val="18"/>
              </w:rPr>
            </w:pPr>
            <w:r>
              <w:rPr>
                <w:sz w:val="18"/>
              </w:rPr>
              <w:t>2</w:t>
            </w:r>
          </w:p>
        </w:tc>
        <w:tc>
          <w:tcPr>
            <w:tcW w:w="1011" w:type="pct"/>
            <w:gridSpan w:val="2"/>
            <w:tcBorders>
              <w:top w:val="single" w:sz="4" w:space="0" w:color="000000"/>
              <w:left w:val="single" w:sz="4" w:space="0" w:color="000000"/>
              <w:bottom w:val="single" w:sz="4" w:space="0" w:color="000000"/>
            </w:tcBorders>
            <w:shd w:val="clear" w:color="auto" w:fill="auto"/>
          </w:tcPr>
          <w:p w14:paraId="575DBB51"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41E7FC3A"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7BC40E4A"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B652931"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62E9FD76"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45AD8EB4" w14:textId="77777777" w:rsidR="009A2D69" w:rsidRDefault="009A2D69">
            <w:pPr>
              <w:pStyle w:val="NCEAtablebody"/>
              <w:snapToGrid w:val="0"/>
              <w:jc w:val="center"/>
              <w:rPr>
                <w:sz w:val="18"/>
              </w:rPr>
            </w:pPr>
          </w:p>
        </w:tc>
      </w:tr>
      <w:tr w:rsidR="009A2D69" w14:paraId="5C1F6E0A"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B7288AD" w14:textId="77777777" w:rsidR="009A2D69" w:rsidRDefault="009A2D69">
            <w:pPr>
              <w:pStyle w:val="NCEAtablebody"/>
              <w:snapToGrid w:val="0"/>
              <w:rPr>
                <w:sz w:val="18"/>
              </w:rPr>
            </w:pPr>
            <w:r>
              <w:rPr>
                <w:sz w:val="18"/>
              </w:rPr>
              <w:t>3</w:t>
            </w:r>
          </w:p>
        </w:tc>
        <w:tc>
          <w:tcPr>
            <w:tcW w:w="1011" w:type="pct"/>
            <w:gridSpan w:val="2"/>
            <w:tcBorders>
              <w:top w:val="single" w:sz="4" w:space="0" w:color="000000"/>
              <w:left w:val="single" w:sz="4" w:space="0" w:color="000000"/>
              <w:bottom w:val="single" w:sz="4" w:space="0" w:color="000000"/>
            </w:tcBorders>
            <w:shd w:val="clear" w:color="auto" w:fill="auto"/>
          </w:tcPr>
          <w:p w14:paraId="63F21A9B"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59F38A44"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6F0C4A5C"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458DAEB2"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6773C57E"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F6C6304" w14:textId="77777777" w:rsidR="009A2D69" w:rsidRDefault="009A2D69">
            <w:pPr>
              <w:pStyle w:val="NCEAtablebody"/>
              <w:snapToGrid w:val="0"/>
              <w:jc w:val="center"/>
              <w:rPr>
                <w:sz w:val="18"/>
              </w:rPr>
            </w:pPr>
          </w:p>
        </w:tc>
      </w:tr>
      <w:tr w:rsidR="009A2D69" w14:paraId="2E0017B0"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3CCD4A74" w14:textId="77777777" w:rsidR="009A2D69" w:rsidRDefault="009A2D69">
            <w:pPr>
              <w:pStyle w:val="NCEAtablebody"/>
              <w:snapToGrid w:val="0"/>
              <w:rPr>
                <w:sz w:val="18"/>
              </w:rPr>
            </w:pPr>
            <w:r>
              <w:rPr>
                <w:sz w:val="18"/>
              </w:rPr>
              <w:t>4</w:t>
            </w:r>
          </w:p>
        </w:tc>
        <w:tc>
          <w:tcPr>
            <w:tcW w:w="1011" w:type="pct"/>
            <w:gridSpan w:val="2"/>
            <w:tcBorders>
              <w:top w:val="single" w:sz="4" w:space="0" w:color="000000"/>
              <w:left w:val="single" w:sz="4" w:space="0" w:color="000000"/>
              <w:bottom w:val="single" w:sz="4" w:space="0" w:color="000000"/>
            </w:tcBorders>
            <w:shd w:val="clear" w:color="auto" w:fill="auto"/>
          </w:tcPr>
          <w:p w14:paraId="2AAE0F4C"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728D9133"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C08536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67381D6"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3848C12A"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A273A9A" w14:textId="77777777" w:rsidR="009A2D69" w:rsidRDefault="009A2D69">
            <w:pPr>
              <w:pStyle w:val="NCEAtablebody"/>
              <w:snapToGrid w:val="0"/>
              <w:jc w:val="center"/>
              <w:rPr>
                <w:sz w:val="18"/>
              </w:rPr>
            </w:pPr>
          </w:p>
        </w:tc>
      </w:tr>
      <w:tr w:rsidR="001D72C7" w14:paraId="264A5F82" w14:textId="77777777" w:rsidTr="001D72C7">
        <w:trPr>
          <w:gridAfter w:val="4"/>
          <w:wAfter w:w="2307" w:type="pct"/>
          <w:trHeight w:val="306"/>
        </w:trPr>
        <w:tc>
          <w:tcPr>
            <w:tcW w:w="1196" w:type="pct"/>
            <w:gridSpan w:val="3"/>
            <w:tcBorders>
              <w:top w:val="single" w:sz="4" w:space="0" w:color="000000"/>
              <w:left w:val="single" w:sz="4" w:space="0" w:color="000000"/>
              <w:bottom w:val="single" w:sz="4" w:space="0" w:color="000000"/>
            </w:tcBorders>
            <w:shd w:val="clear" w:color="auto" w:fill="F3F3F3"/>
          </w:tcPr>
          <w:p w14:paraId="54998A6F" w14:textId="77777777" w:rsidR="001D72C7" w:rsidRDefault="001D72C7">
            <w:pPr>
              <w:pStyle w:val="NCEAtablebody"/>
              <w:snapToGrid w:val="0"/>
              <w:rPr>
                <w:b/>
                <w:sz w:val="18"/>
              </w:rPr>
            </w:pPr>
            <w:r>
              <w:rPr>
                <w:b/>
                <w:sz w:val="18"/>
              </w:rPr>
              <w:t>PG 4:</w:t>
            </w:r>
          </w:p>
        </w:tc>
        <w:tc>
          <w:tcPr>
            <w:tcW w:w="775" w:type="pct"/>
            <w:tcBorders>
              <w:top w:val="single" w:sz="4" w:space="0" w:color="000000"/>
              <w:left w:val="single" w:sz="4" w:space="0" w:color="000000"/>
              <w:bottom w:val="single" w:sz="4" w:space="0" w:color="000000"/>
            </w:tcBorders>
            <w:shd w:val="clear" w:color="auto" w:fill="F3F3F3"/>
          </w:tcPr>
          <w:p w14:paraId="2160B9D0" w14:textId="77777777" w:rsidR="001D72C7" w:rsidRDefault="001D72C7" w:rsidP="00064EC4">
            <w:pPr>
              <w:pStyle w:val="NCEAtablebody"/>
              <w:snapToGrid w:val="0"/>
              <w:jc w:val="center"/>
              <w:rPr>
                <w:b/>
                <w:sz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F3F3F3"/>
          </w:tcPr>
          <w:p w14:paraId="16C53336" w14:textId="77777777" w:rsidR="001D72C7" w:rsidRDefault="001D72C7">
            <w:pPr>
              <w:pStyle w:val="NCEAtablebody"/>
              <w:snapToGrid w:val="0"/>
              <w:jc w:val="center"/>
              <w:rPr>
                <w:b/>
                <w:sz w:val="18"/>
              </w:rPr>
            </w:pPr>
          </w:p>
        </w:tc>
      </w:tr>
      <w:tr w:rsidR="009A2D69" w14:paraId="219FBD39"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0E3EBD3F" w14:textId="77777777" w:rsidR="009A2D69" w:rsidRDefault="009A2D69">
            <w:pPr>
              <w:pStyle w:val="NCEAtablebody"/>
              <w:snapToGrid w:val="0"/>
              <w:rPr>
                <w:sz w:val="18"/>
              </w:rPr>
            </w:pPr>
            <w:r>
              <w:rPr>
                <w:sz w:val="18"/>
              </w:rPr>
              <w:t>1</w:t>
            </w:r>
          </w:p>
        </w:tc>
        <w:tc>
          <w:tcPr>
            <w:tcW w:w="1011" w:type="pct"/>
            <w:gridSpan w:val="2"/>
            <w:tcBorders>
              <w:top w:val="single" w:sz="4" w:space="0" w:color="000000"/>
              <w:left w:val="single" w:sz="4" w:space="0" w:color="000000"/>
              <w:bottom w:val="single" w:sz="4" w:space="0" w:color="000000"/>
            </w:tcBorders>
            <w:shd w:val="clear" w:color="auto" w:fill="auto"/>
          </w:tcPr>
          <w:p w14:paraId="17EEC426"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3DE7AA5D"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7B7F9357"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68445D79"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21C2E850"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4D571A7B" w14:textId="77777777" w:rsidR="009A2D69" w:rsidRDefault="009A2D69">
            <w:pPr>
              <w:pStyle w:val="NCEAtablebody"/>
              <w:snapToGrid w:val="0"/>
              <w:jc w:val="center"/>
              <w:rPr>
                <w:sz w:val="18"/>
              </w:rPr>
            </w:pPr>
          </w:p>
        </w:tc>
      </w:tr>
      <w:tr w:rsidR="009A2D69" w14:paraId="5886736B" w14:textId="77777777">
        <w:trPr>
          <w:trHeight w:val="306"/>
        </w:trPr>
        <w:tc>
          <w:tcPr>
            <w:tcW w:w="185" w:type="pct"/>
            <w:tcBorders>
              <w:top w:val="single" w:sz="4" w:space="0" w:color="000000"/>
              <w:left w:val="single" w:sz="4" w:space="0" w:color="000000"/>
              <w:bottom w:val="single" w:sz="4" w:space="0" w:color="000000"/>
            </w:tcBorders>
            <w:shd w:val="clear" w:color="auto" w:fill="auto"/>
          </w:tcPr>
          <w:p w14:paraId="082AF3B3" w14:textId="77777777" w:rsidR="009A2D69" w:rsidRDefault="009A2D69">
            <w:pPr>
              <w:pStyle w:val="NCEAtablebody"/>
              <w:snapToGrid w:val="0"/>
              <w:rPr>
                <w:sz w:val="18"/>
              </w:rPr>
            </w:pPr>
            <w:r>
              <w:rPr>
                <w:sz w:val="18"/>
              </w:rPr>
              <w:t>2</w:t>
            </w:r>
          </w:p>
        </w:tc>
        <w:tc>
          <w:tcPr>
            <w:tcW w:w="1011" w:type="pct"/>
            <w:gridSpan w:val="2"/>
            <w:tcBorders>
              <w:top w:val="single" w:sz="4" w:space="0" w:color="000000"/>
              <w:left w:val="single" w:sz="4" w:space="0" w:color="000000"/>
              <w:bottom w:val="single" w:sz="4" w:space="0" w:color="000000"/>
            </w:tcBorders>
            <w:shd w:val="clear" w:color="auto" w:fill="auto"/>
          </w:tcPr>
          <w:p w14:paraId="72D3D225"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4331D784"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6A25C96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46AB73B1"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3A8224E5"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2DCE25A2" w14:textId="77777777" w:rsidR="009A2D69" w:rsidRDefault="009A2D69">
            <w:pPr>
              <w:pStyle w:val="NCEAtablebody"/>
              <w:snapToGrid w:val="0"/>
              <w:jc w:val="center"/>
              <w:rPr>
                <w:sz w:val="18"/>
              </w:rPr>
            </w:pPr>
          </w:p>
        </w:tc>
      </w:tr>
      <w:tr w:rsidR="009A2D69" w14:paraId="4888166B"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3906B939" w14:textId="77777777" w:rsidR="009A2D69" w:rsidRDefault="009A2D69">
            <w:pPr>
              <w:pStyle w:val="NCEAtablebody"/>
              <w:snapToGrid w:val="0"/>
              <w:rPr>
                <w:sz w:val="18"/>
              </w:rPr>
            </w:pPr>
            <w:r>
              <w:rPr>
                <w:sz w:val="18"/>
              </w:rPr>
              <w:t>3</w:t>
            </w:r>
          </w:p>
        </w:tc>
        <w:tc>
          <w:tcPr>
            <w:tcW w:w="1011" w:type="pct"/>
            <w:gridSpan w:val="2"/>
            <w:tcBorders>
              <w:top w:val="single" w:sz="4" w:space="0" w:color="000000"/>
              <w:left w:val="single" w:sz="4" w:space="0" w:color="000000"/>
              <w:bottom w:val="single" w:sz="4" w:space="0" w:color="000000"/>
            </w:tcBorders>
            <w:shd w:val="clear" w:color="auto" w:fill="auto"/>
          </w:tcPr>
          <w:p w14:paraId="51FC8205"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5F14CA23"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3B9B962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ADB3BAA"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278CD422"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60B2DAFD" w14:textId="77777777" w:rsidR="009A2D69" w:rsidRDefault="009A2D69">
            <w:pPr>
              <w:pStyle w:val="NCEAtablebody"/>
              <w:snapToGrid w:val="0"/>
              <w:jc w:val="center"/>
              <w:rPr>
                <w:sz w:val="18"/>
              </w:rPr>
            </w:pPr>
          </w:p>
        </w:tc>
      </w:tr>
      <w:tr w:rsidR="009A2D69" w14:paraId="4D6D65AE"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7D0E00A" w14:textId="77777777" w:rsidR="009A2D69" w:rsidRDefault="009A2D69">
            <w:pPr>
              <w:pStyle w:val="NCEAtablebody"/>
              <w:snapToGrid w:val="0"/>
              <w:rPr>
                <w:sz w:val="18"/>
              </w:rPr>
            </w:pPr>
            <w:r>
              <w:rPr>
                <w:sz w:val="18"/>
              </w:rPr>
              <w:t>4</w:t>
            </w:r>
          </w:p>
        </w:tc>
        <w:tc>
          <w:tcPr>
            <w:tcW w:w="1011" w:type="pct"/>
            <w:gridSpan w:val="2"/>
            <w:tcBorders>
              <w:top w:val="single" w:sz="4" w:space="0" w:color="000000"/>
              <w:left w:val="single" w:sz="4" w:space="0" w:color="000000"/>
              <w:bottom w:val="single" w:sz="4" w:space="0" w:color="000000"/>
            </w:tcBorders>
            <w:shd w:val="clear" w:color="auto" w:fill="auto"/>
          </w:tcPr>
          <w:p w14:paraId="132F98F5"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240BA0C2"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6D22FD54"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725D6AF6" w14:textId="77777777" w:rsidR="009A2D69" w:rsidRDefault="009A2D69">
            <w:pPr>
              <w:pStyle w:val="NCEAtablebody"/>
              <w:snapToGrid w:val="0"/>
              <w:jc w:val="center"/>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04DD4B7E" w14:textId="77777777" w:rsidR="009A2D69" w:rsidRDefault="009A2D69">
            <w:pPr>
              <w:pStyle w:val="NCEAtablebody"/>
              <w:snapToGrid w:val="0"/>
              <w:jc w:val="center"/>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38A5D872" w14:textId="77777777" w:rsidR="009A2D69" w:rsidRDefault="009A2D69">
            <w:pPr>
              <w:pStyle w:val="NCEAtablebody"/>
              <w:snapToGrid w:val="0"/>
              <w:jc w:val="center"/>
              <w:rPr>
                <w:sz w:val="18"/>
              </w:rPr>
            </w:pPr>
          </w:p>
        </w:tc>
      </w:tr>
      <w:tr w:rsidR="009A2D69" w14:paraId="709F1703" w14:textId="77777777" w:rsidTr="001D72C7">
        <w:trPr>
          <w:gridAfter w:val="4"/>
          <w:wAfter w:w="2277" w:type="pct"/>
          <w:trHeight w:val="306"/>
        </w:trPr>
        <w:tc>
          <w:tcPr>
            <w:tcW w:w="1196" w:type="pct"/>
            <w:gridSpan w:val="3"/>
            <w:tcBorders>
              <w:top w:val="single" w:sz="4" w:space="0" w:color="000000"/>
              <w:left w:val="single" w:sz="4" w:space="0" w:color="000000"/>
              <w:bottom w:val="single" w:sz="4" w:space="0" w:color="000000"/>
            </w:tcBorders>
            <w:shd w:val="clear" w:color="auto" w:fill="F3F3F3"/>
          </w:tcPr>
          <w:p w14:paraId="78E29CFF" w14:textId="77777777" w:rsidR="009A2D69" w:rsidRDefault="009A2D69">
            <w:pPr>
              <w:pStyle w:val="NCEAtablebody"/>
              <w:snapToGrid w:val="0"/>
              <w:rPr>
                <w:b/>
                <w:sz w:val="18"/>
              </w:rPr>
            </w:pPr>
            <w:r>
              <w:rPr>
                <w:b/>
                <w:sz w:val="18"/>
              </w:rPr>
              <w:t>PG 5:</w:t>
            </w:r>
          </w:p>
        </w:tc>
        <w:tc>
          <w:tcPr>
            <w:tcW w:w="760" w:type="pct"/>
            <w:tcBorders>
              <w:top w:val="single" w:sz="4" w:space="0" w:color="000000"/>
              <w:left w:val="single" w:sz="4" w:space="0" w:color="000000"/>
              <w:bottom w:val="single" w:sz="4" w:space="0" w:color="000000"/>
            </w:tcBorders>
            <w:shd w:val="clear" w:color="auto" w:fill="F3F3F3"/>
          </w:tcPr>
          <w:p w14:paraId="28ADEC35" w14:textId="77777777" w:rsidR="009A2D69" w:rsidRDefault="009A2D69">
            <w:pPr>
              <w:pStyle w:val="NCEAtablebody"/>
              <w:snapToGrid w:val="0"/>
              <w:jc w:val="center"/>
              <w:rPr>
                <w:b/>
                <w:sz w:val="18"/>
              </w:rPr>
            </w:pPr>
          </w:p>
        </w:tc>
        <w:tc>
          <w:tcPr>
            <w:tcW w:w="767" w:type="pct"/>
            <w:tcBorders>
              <w:top w:val="single" w:sz="4" w:space="0" w:color="000000"/>
              <w:left w:val="single" w:sz="4" w:space="0" w:color="000000"/>
              <w:bottom w:val="single" w:sz="4" w:space="0" w:color="000000"/>
              <w:right w:val="single" w:sz="4" w:space="0" w:color="000000"/>
            </w:tcBorders>
            <w:shd w:val="clear" w:color="auto" w:fill="F3F3F3"/>
          </w:tcPr>
          <w:p w14:paraId="334B739D" w14:textId="77777777" w:rsidR="009A2D69" w:rsidRDefault="009A2D69">
            <w:pPr>
              <w:pStyle w:val="NCEAtablebody"/>
              <w:snapToGrid w:val="0"/>
              <w:jc w:val="center"/>
              <w:rPr>
                <w:b/>
                <w:sz w:val="18"/>
              </w:rPr>
            </w:pPr>
          </w:p>
        </w:tc>
      </w:tr>
      <w:tr w:rsidR="009A2D69" w14:paraId="1A169FF2"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242CB26" w14:textId="77777777" w:rsidR="009A2D69" w:rsidRDefault="009A2D69">
            <w:pPr>
              <w:pStyle w:val="NCEAtablebody"/>
              <w:snapToGrid w:val="0"/>
              <w:rPr>
                <w:sz w:val="18"/>
              </w:rPr>
            </w:pPr>
            <w:r>
              <w:rPr>
                <w:sz w:val="18"/>
              </w:rPr>
              <w:t>1</w:t>
            </w:r>
          </w:p>
        </w:tc>
        <w:tc>
          <w:tcPr>
            <w:tcW w:w="1011" w:type="pct"/>
            <w:gridSpan w:val="2"/>
            <w:tcBorders>
              <w:top w:val="single" w:sz="4" w:space="0" w:color="000000"/>
              <w:left w:val="single" w:sz="4" w:space="0" w:color="000000"/>
              <w:bottom w:val="single" w:sz="4" w:space="0" w:color="000000"/>
            </w:tcBorders>
            <w:shd w:val="clear" w:color="auto" w:fill="auto"/>
          </w:tcPr>
          <w:p w14:paraId="77782A6C"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58006539"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2381C71"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5DA7E1A2" w14:textId="77777777" w:rsidR="009A2D69" w:rsidRDefault="009A2D69">
            <w:pPr>
              <w:pStyle w:val="NCEAtablebody"/>
              <w:snapToGrid w:val="0"/>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0C87E1BD"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3EBD9FD" w14:textId="77777777" w:rsidR="009A2D69" w:rsidRDefault="009A2D69">
            <w:pPr>
              <w:pStyle w:val="NCEAtablebody"/>
              <w:snapToGrid w:val="0"/>
              <w:rPr>
                <w:sz w:val="18"/>
              </w:rPr>
            </w:pPr>
          </w:p>
        </w:tc>
      </w:tr>
      <w:tr w:rsidR="009A2D69" w14:paraId="1B65AE91" w14:textId="77777777">
        <w:trPr>
          <w:trHeight w:val="306"/>
        </w:trPr>
        <w:tc>
          <w:tcPr>
            <w:tcW w:w="185" w:type="pct"/>
            <w:tcBorders>
              <w:top w:val="single" w:sz="4" w:space="0" w:color="000000"/>
              <w:left w:val="single" w:sz="4" w:space="0" w:color="000000"/>
              <w:bottom w:val="single" w:sz="4" w:space="0" w:color="000000"/>
            </w:tcBorders>
            <w:shd w:val="clear" w:color="auto" w:fill="auto"/>
          </w:tcPr>
          <w:p w14:paraId="7102C301" w14:textId="77777777" w:rsidR="009A2D69" w:rsidRDefault="009A2D69">
            <w:pPr>
              <w:pStyle w:val="NCEAtablebody"/>
              <w:snapToGrid w:val="0"/>
              <w:rPr>
                <w:sz w:val="18"/>
              </w:rPr>
            </w:pPr>
            <w:r>
              <w:rPr>
                <w:sz w:val="18"/>
              </w:rPr>
              <w:t>2</w:t>
            </w:r>
          </w:p>
        </w:tc>
        <w:tc>
          <w:tcPr>
            <w:tcW w:w="1011" w:type="pct"/>
            <w:gridSpan w:val="2"/>
            <w:tcBorders>
              <w:top w:val="single" w:sz="4" w:space="0" w:color="000000"/>
              <w:left w:val="single" w:sz="4" w:space="0" w:color="000000"/>
              <w:bottom w:val="single" w:sz="4" w:space="0" w:color="000000"/>
            </w:tcBorders>
            <w:shd w:val="clear" w:color="auto" w:fill="auto"/>
          </w:tcPr>
          <w:p w14:paraId="11FFF121"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22D24AE5"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788FE6BD"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4393DFAA" w14:textId="77777777" w:rsidR="009A2D69" w:rsidRDefault="009A2D69">
            <w:pPr>
              <w:pStyle w:val="NCEAtablebody"/>
              <w:snapToGrid w:val="0"/>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1AF8521B"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43728503" w14:textId="77777777" w:rsidR="009A2D69" w:rsidRDefault="009A2D69">
            <w:pPr>
              <w:pStyle w:val="NCEAtablebody"/>
              <w:snapToGrid w:val="0"/>
              <w:rPr>
                <w:sz w:val="18"/>
              </w:rPr>
            </w:pPr>
          </w:p>
        </w:tc>
      </w:tr>
      <w:tr w:rsidR="009A2D69" w14:paraId="510F2D29"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26E6A86D" w14:textId="77777777" w:rsidR="009A2D69" w:rsidRDefault="009A2D69">
            <w:pPr>
              <w:pStyle w:val="NCEAtablebody"/>
              <w:snapToGrid w:val="0"/>
              <w:rPr>
                <w:sz w:val="18"/>
              </w:rPr>
            </w:pPr>
            <w:r>
              <w:rPr>
                <w:sz w:val="18"/>
              </w:rPr>
              <w:t>3</w:t>
            </w:r>
          </w:p>
        </w:tc>
        <w:tc>
          <w:tcPr>
            <w:tcW w:w="1011" w:type="pct"/>
            <w:gridSpan w:val="2"/>
            <w:tcBorders>
              <w:top w:val="single" w:sz="4" w:space="0" w:color="000000"/>
              <w:left w:val="single" w:sz="4" w:space="0" w:color="000000"/>
              <w:bottom w:val="single" w:sz="4" w:space="0" w:color="000000"/>
            </w:tcBorders>
            <w:shd w:val="clear" w:color="auto" w:fill="auto"/>
          </w:tcPr>
          <w:p w14:paraId="79D81677"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71E2CE43"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50FC412"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68E1B762" w14:textId="77777777" w:rsidR="009A2D69" w:rsidRDefault="009A2D69">
            <w:pPr>
              <w:pStyle w:val="NCEAtablebody"/>
              <w:snapToGrid w:val="0"/>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36452A6E"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16799328" w14:textId="77777777" w:rsidR="009A2D69" w:rsidRDefault="009A2D69">
            <w:pPr>
              <w:pStyle w:val="NCEAtablebody"/>
              <w:snapToGrid w:val="0"/>
              <w:rPr>
                <w:sz w:val="18"/>
              </w:rPr>
            </w:pPr>
          </w:p>
        </w:tc>
      </w:tr>
      <w:tr w:rsidR="009A2D69" w14:paraId="2EF2A64D" w14:textId="77777777">
        <w:trPr>
          <w:trHeight w:val="307"/>
        </w:trPr>
        <w:tc>
          <w:tcPr>
            <w:tcW w:w="185" w:type="pct"/>
            <w:tcBorders>
              <w:top w:val="single" w:sz="4" w:space="0" w:color="000000"/>
              <w:left w:val="single" w:sz="4" w:space="0" w:color="000000"/>
              <w:bottom w:val="single" w:sz="4" w:space="0" w:color="000000"/>
            </w:tcBorders>
            <w:shd w:val="clear" w:color="auto" w:fill="auto"/>
          </w:tcPr>
          <w:p w14:paraId="4E44709C" w14:textId="77777777" w:rsidR="009A2D69" w:rsidRDefault="009A2D69">
            <w:pPr>
              <w:pStyle w:val="NCEAtablebody"/>
              <w:snapToGrid w:val="0"/>
              <w:rPr>
                <w:sz w:val="18"/>
              </w:rPr>
            </w:pPr>
            <w:r>
              <w:rPr>
                <w:sz w:val="18"/>
              </w:rPr>
              <w:t>4</w:t>
            </w:r>
          </w:p>
        </w:tc>
        <w:tc>
          <w:tcPr>
            <w:tcW w:w="1011" w:type="pct"/>
            <w:gridSpan w:val="2"/>
            <w:tcBorders>
              <w:top w:val="single" w:sz="4" w:space="0" w:color="000000"/>
              <w:left w:val="single" w:sz="4" w:space="0" w:color="000000"/>
              <w:bottom w:val="single" w:sz="4" w:space="0" w:color="000000"/>
            </w:tcBorders>
            <w:shd w:val="clear" w:color="auto" w:fill="auto"/>
          </w:tcPr>
          <w:p w14:paraId="32A0EE09" w14:textId="77777777" w:rsidR="009A2D69" w:rsidRDefault="009A2D69">
            <w:pPr>
              <w:pStyle w:val="NCEAtablebody"/>
              <w:snapToGrid w:val="0"/>
              <w:rPr>
                <w:sz w:val="18"/>
              </w:rPr>
            </w:pPr>
          </w:p>
        </w:tc>
        <w:tc>
          <w:tcPr>
            <w:tcW w:w="760" w:type="pct"/>
            <w:tcBorders>
              <w:top w:val="single" w:sz="4" w:space="0" w:color="000000"/>
              <w:left w:val="single" w:sz="4" w:space="0" w:color="000000"/>
              <w:bottom w:val="single" w:sz="4" w:space="0" w:color="000000"/>
            </w:tcBorders>
            <w:shd w:val="clear" w:color="auto" w:fill="auto"/>
          </w:tcPr>
          <w:p w14:paraId="62D88F2E"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28F9D598"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tcBorders>
            <w:shd w:val="clear" w:color="auto" w:fill="auto"/>
          </w:tcPr>
          <w:p w14:paraId="1383E1B1" w14:textId="77777777" w:rsidR="009A2D69" w:rsidRDefault="009A2D69">
            <w:pPr>
              <w:pStyle w:val="NCEAtablebody"/>
              <w:snapToGrid w:val="0"/>
              <w:rPr>
                <w:sz w:val="18"/>
              </w:rPr>
            </w:pPr>
          </w:p>
        </w:tc>
        <w:tc>
          <w:tcPr>
            <w:tcW w:w="761" w:type="pct"/>
            <w:gridSpan w:val="2"/>
            <w:tcBorders>
              <w:top w:val="single" w:sz="4" w:space="0" w:color="000000"/>
              <w:left w:val="single" w:sz="4" w:space="0" w:color="000000"/>
              <w:bottom w:val="single" w:sz="4" w:space="0" w:color="000000"/>
            </w:tcBorders>
            <w:shd w:val="clear" w:color="auto" w:fill="auto"/>
          </w:tcPr>
          <w:p w14:paraId="457602FD" w14:textId="77777777" w:rsidR="009A2D69" w:rsidRDefault="009A2D69">
            <w:pPr>
              <w:pStyle w:val="NCEAtablebody"/>
              <w:snapToGrid w:val="0"/>
              <w:rPr>
                <w:sz w:val="18"/>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B5D8CE2" w14:textId="77777777" w:rsidR="009A2D69" w:rsidRDefault="009A2D69">
            <w:pPr>
              <w:pStyle w:val="NCEAtablebody"/>
              <w:snapToGrid w:val="0"/>
              <w:rPr>
                <w:sz w:val="18"/>
              </w:rPr>
            </w:pPr>
          </w:p>
        </w:tc>
      </w:tr>
      <w:tr w:rsidR="009A2D69" w14:paraId="0CC830B3" w14:textId="77777777">
        <w:trPr>
          <w:trHeight w:val="1391"/>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2DE2968A" w14:textId="77777777" w:rsidR="009A2D69" w:rsidRPr="00333E35" w:rsidRDefault="009A2D69" w:rsidP="009A2D69">
            <w:pPr>
              <w:pStyle w:val="NCEAtablebody"/>
              <w:rPr>
                <w:sz w:val="18"/>
              </w:rPr>
            </w:pPr>
            <w:r w:rsidRPr="00333E35">
              <w:rPr>
                <w:sz w:val="18"/>
              </w:rPr>
              <w:t>Note: √ = demonstrated the specific skill within the performance goals</w:t>
            </w:r>
          </w:p>
          <w:p w14:paraId="68B5F94F" w14:textId="77777777" w:rsidR="009A2D69" w:rsidRPr="00333E35" w:rsidRDefault="009A2D69" w:rsidP="009A2D69">
            <w:pPr>
              <w:pStyle w:val="NCEAtablebody"/>
              <w:rPr>
                <w:sz w:val="18"/>
              </w:rPr>
            </w:pPr>
            <w:r w:rsidRPr="00333E35">
              <w:rPr>
                <w:sz w:val="18"/>
              </w:rPr>
              <w:t xml:space="preserve">         H = high quality skill</w:t>
            </w:r>
          </w:p>
          <w:p w14:paraId="282A28FD" w14:textId="77777777" w:rsidR="009A2D69" w:rsidRPr="00333E35" w:rsidRDefault="009A2D69" w:rsidP="009A2D69">
            <w:pPr>
              <w:pStyle w:val="NCEAtablebody"/>
              <w:rPr>
                <w:sz w:val="18"/>
              </w:rPr>
            </w:pPr>
          </w:p>
          <w:p w14:paraId="74732ADA" w14:textId="77777777" w:rsidR="009A2D69" w:rsidRPr="00333E35" w:rsidRDefault="009A2D69" w:rsidP="009A2D69">
            <w:pPr>
              <w:pStyle w:val="NCEAtablebody"/>
              <w:rPr>
                <w:sz w:val="18"/>
              </w:rPr>
            </w:pPr>
            <w:r w:rsidRPr="00333E35">
              <w:rPr>
                <w:sz w:val="18"/>
              </w:rPr>
              <w:t>Note that a series of √ over the observations would indicate that the specific skill/strategy has been demonstrated consistently.</w:t>
            </w:r>
          </w:p>
          <w:p w14:paraId="013FEF33" w14:textId="77777777" w:rsidR="009A2D69" w:rsidRDefault="009A2D69" w:rsidP="009A2D69">
            <w:pPr>
              <w:pStyle w:val="NCEAtablebody"/>
              <w:snapToGrid w:val="0"/>
              <w:rPr>
                <w:sz w:val="18"/>
              </w:rPr>
            </w:pPr>
          </w:p>
        </w:tc>
      </w:tr>
    </w:tbl>
    <w:p w14:paraId="77010D34" w14:textId="77777777" w:rsidR="009A2D69" w:rsidRDefault="009A2D69">
      <w:pPr>
        <w:pStyle w:val="NCEAL3heading"/>
        <w:pageBreakBefore/>
      </w:pPr>
      <w:r>
        <w:lastRenderedPageBreak/>
        <w:t>Resource B: Performance goal example</w:t>
      </w:r>
    </w:p>
    <w:p w14:paraId="7E6488D9" w14:textId="77777777" w:rsidR="009A2D69" w:rsidRDefault="009A2D69">
      <w:pPr>
        <w:pStyle w:val="NCEAtablebody"/>
        <w:rPr>
          <w:b/>
        </w:rPr>
      </w:pPr>
      <w:r>
        <w:rPr>
          <w:b/>
        </w:rPr>
        <w:t xml:space="preserve">Student name: </w:t>
      </w:r>
      <w:r>
        <w:rPr>
          <w:b/>
          <w:u w:val="single"/>
        </w:rPr>
        <w:tab/>
      </w:r>
      <w:r>
        <w:rPr>
          <w:b/>
          <w:u w:val="single"/>
        </w:rPr>
        <w:tab/>
      </w:r>
      <w:r>
        <w:rPr>
          <w:b/>
          <w:u w:val="single"/>
        </w:rPr>
        <w:tab/>
      </w:r>
      <w:r>
        <w:rPr>
          <w:b/>
          <w:u w:val="single"/>
        </w:rPr>
        <w:tab/>
        <w:t xml:space="preserve"> </w:t>
      </w:r>
      <w:r>
        <w:rPr>
          <w:b/>
        </w:rPr>
        <w:t>Physical activity: Badminton</w:t>
      </w:r>
    </w:p>
    <w:tbl>
      <w:tblPr>
        <w:tblW w:w="4421" w:type="pct"/>
        <w:tblLook w:val="0000" w:firstRow="0" w:lastRow="0" w:firstColumn="0" w:lastColumn="0" w:noHBand="0" w:noVBand="0"/>
      </w:tblPr>
      <w:tblGrid>
        <w:gridCol w:w="393"/>
        <w:gridCol w:w="905"/>
        <w:gridCol w:w="1903"/>
        <w:gridCol w:w="867"/>
        <w:gridCol w:w="869"/>
        <w:gridCol w:w="869"/>
        <w:gridCol w:w="838"/>
        <w:gridCol w:w="30"/>
        <w:gridCol w:w="866"/>
      </w:tblGrid>
      <w:tr w:rsidR="009A2D69" w14:paraId="28A98FA8" w14:textId="77777777">
        <w:trPr>
          <w:gridAfter w:val="2"/>
          <w:wAfter w:w="594" w:type="pct"/>
          <w:trHeight w:val="354"/>
        </w:trPr>
        <w:tc>
          <w:tcPr>
            <w:tcW w:w="4406" w:type="pct"/>
            <w:gridSpan w:val="7"/>
            <w:tcBorders>
              <w:top w:val="single" w:sz="4" w:space="0" w:color="000000"/>
              <w:left w:val="single" w:sz="4" w:space="0" w:color="000000"/>
              <w:bottom w:val="single" w:sz="4" w:space="0" w:color="000000"/>
              <w:right w:val="single" w:sz="4" w:space="0" w:color="000000"/>
            </w:tcBorders>
            <w:shd w:val="clear" w:color="auto" w:fill="F3F3F3"/>
          </w:tcPr>
          <w:p w14:paraId="71E2E64A" w14:textId="77777777" w:rsidR="009A2D69" w:rsidRDefault="009A2D69" w:rsidP="009A2D69">
            <w:pPr>
              <w:pStyle w:val="NCEAtablehead"/>
            </w:pPr>
            <w:r>
              <w:t>Performance goals (PGs)</w:t>
            </w:r>
          </w:p>
        </w:tc>
      </w:tr>
      <w:tr w:rsidR="009A2D69" w14:paraId="029D74EF" w14:textId="77777777">
        <w:trPr>
          <w:gridAfter w:val="2"/>
          <w:wAfter w:w="594" w:type="pct"/>
          <w:trHeight w:val="290"/>
        </w:trPr>
        <w:tc>
          <w:tcPr>
            <w:tcW w:w="861" w:type="pct"/>
            <w:gridSpan w:val="2"/>
            <w:tcBorders>
              <w:top w:val="single" w:sz="4" w:space="0" w:color="000000"/>
              <w:left w:val="single" w:sz="4" w:space="0" w:color="000000"/>
              <w:bottom w:val="single" w:sz="4" w:space="0" w:color="000000"/>
            </w:tcBorders>
            <w:shd w:val="clear" w:color="auto" w:fill="auto"/>
          </w:tcPr>
          <w:p w14:paraId="0BF8F3BB" w14:textId="77777777" w:rsidR="009A2D69" w:rsidRDefault="009A2D69" w:rsidP="009A2D69">
            <w:pPr>
              <w:pStyle w:val="NCEAtablebody"/>
              <w:snapToGrid w:val="0"/>
              <w:rPr>
                <w:sz w:val="18"/>
              </w:rPr>
            </w:pPr>
            <w:r>
              <w:rPr>
                <w:sz w:val="18"/>
              </w:rPr>
              <w:t>1</w:t>
            </w:r>
          </w:p>
        </w:tc>
        <w:tc>
          <w:tcPr>
            <w:tcW w:w="3544" w:type="pct"/>
            <w:gridSpan w:val="5"/>
            <w:tcBorders>
              <w:top w:val="single" w:sz="4" w:space="0" w:color="000000"/>
              <w:left w:val="single" w:sz="4" w:space="0" w:color="000000"/>
              <w:bottom w:val="single" w:sz="4" w:space="0" w:color="000000"/>
              <w:right w:val="single" w:sz="4" w:space="0" w:color="000000"/>
            </w:tcBorders>
            <w:shd w:val="clear" w:color="auto" w:fill="auto"/>
          </w:tcPr>
          <w:p w14:paraId="68AAFC49" w14:textId="77777777" w:rsidR="009A2D69" w:rsidRDefault="009A2D69" w:rsidP="009A2D69">
            <w:pPr>
              <w:pStyle w:val="NCEAtablebody"/>
            </w:pPr>
            <w:r>
              <w:t>Uses a variety of shots</w:t>
            </w:r>
          </w:p>
        </w:tc>
      </w:tr>
      <w:tr w:rsidR="009A2D69" w14:paraId="0E2BB522" w14:textId="77777777">
        <w:trPr>
          <w:gridAfter w:val="2"/>
          <w:wAfter w:w="594" w:type="pct"/>
          <w:trHeight w:val="274"/>
        </w:trPr>
        <w:tc>
          <w:tcPr>
            <w:tcW w:w="861" w:type="pct"/>
            <w:gridSpan w:val="2"/>
            <w:tcBorders>
              <w:top w:val="single" w:sz="4" w:space="0" w:color="000000"/>
              <w:left w:val="single" w:sz="4" w:space="0" w:color="000000"/>
              <w:bottom w:val="single" w:sz="4" w:space="0" w:color="000000"/>
            </w:tcBorders>
            <w:shd w:val="clear" w:color="auto" w:fill="auto"/>
          </w:tcPr>
          <w:p w14:paraId="6D9BA454" w14:textId="77777777" w:rsidR="009A2D69" w:rsidRDefault="009A2D69" w:rsidP="009A2D69">
            <w:pPr>
              <w:pStyle w:val="NCEAtablebody"/>
              <w:snapToGrid w:val="0"/>
              <w:rPr>
                <w:sz w:val="18"/>
              </w:rPr>
            </w:pPr>
            <w:r>
              <w:rPr>
                <w:sz w:val="18"/>
              </w:rPr>
              <w:t>2</w:t>
            </w:r>
          </w:p>
        </w:tc>
        <w:tc>
          <w:tcPr>
            <w:tcW w:w="3544" w:type="pct"/>
            <w:gridSpan w:val="5"/>
            <w:tcBorders>
              <w:top w:val="single" w:sz="4" w:space="0" w:color="000000"/>
              <w:left w:val="single" w:sz="4" w:space="0" w:color="000000"/>
              <w:bottom w:val="single" w:sz="4" w:space="0" w:color="000000"/>
              <w:right w:val="single" w:sz="4" w:space="0" w:color="000000"/>
            </w:tcBorders>
            <w:shd w:val="clear" w:color="auto" w:fill="auto"/>
          </w:tcPr>
          <w:p w14:paraId="06FC0A81" w14:textId="77777777" w:rsidR="009A2D69" w:rsidRDefault="009A2D69" w:rsidP="009A2D69">
            <w:pPr>
              <w:pStyle w:val="NCEAtablebody"/>
            </w:pPr>
            <w:r>
              <w:t>Uses strategies to set up for success</w:t>
            </w:r>
          </w:p>
        </w:tc>
      </w:tr>
      <w:tr w:rsidR="009A2D69" w14:paraId="0EBDA480" w14:textId="77777777">
        <w:trPr>
          <w:gridAfter w:val="2"/>
          <w:wAfter w:w="594" w:type="pct"/>
          <w:trHeight w:val="290"/>
        </w:trPr>
        <w:tc>
          <w:tcPr>
            <w:tcW w:w="861" w:type="pct"/>
            <w:gridSpan w:val="2"/>
            <w:tcBorders>
              <w:top w:val="single" w:sz="4" w:space="0" w:color="000000"/>
              <w:left w:val="single" w:sz="4" w:space="0" w:color="000000"/>
              <w:bottom w:val="single" w:sz="4" w:space="0" w:color="000000"/>
            </w:tcBorders>
            <w:shd w:val="clear" w:color="auto" w:fill="auto"/>
          </w:tcPr>
          <w:p w14:paraId="3DD08AA8" w14:textId="77777777" w:rsidR="009A2D69" w:rsidRDefault="009A2D69" w:rsidP="009A2D69">
            <w:pPr>
              <w:pStyle w:val="NCEAtablebody"/>
              <w:snapToGrid w:val="0"/>
              <w:rPr>
                <w:sz w:val="18"/>
              </w:rPr>
            </w:pPr>
            <w:r>
              <w:rPr>
                <w:sz w:val="18"/>
              </w:rPr>
              <w:t>3</w:t>
            </w:r>
          </w:p>
        </w:tc>
        <w:tc>
          <w:tcPr>
            <w:tcW w:w="3544" w:type="pct"/>
            <w:gridSpan w:val="5"/>
            <w:tcBorders>
              <w:top w:val="single" w:sz="4" w:space="0" w:color="000000"/>
              <w:left w:val="single" w:sz="4" w:space="0" w:color="000000"/>
              <w:bottom w:val="single" w:sz="4" w:space="0" w:color="000000"/>
              <w:right w:val="single" w:sz="4" w:space="0" w:color="000000"/>
            </w:tcBorders>
            <w:shd w:val="clear" w:color="auto" w:fill="auto"/>
          </w:tcPr>
          <w:p w14:paraId="04641671" w14:textId="77777777" w:rsidR="009A2D69" w:rsidRDefault="009A2D69" w:rsidP="009A2D69">
            <w:pPr>
              <w:pStyle w:val="NCEAtablebody"/>
            </w:pPr>
            <w:r>
              <w:t>Can serve effectively</w:t>
            </w:r>
          </w:p>
        </w:tc>
      </w:tr>
      <w:tr w:rsidR="009A2D69" w14:paraId="175C70FC" w14:textId="77777777">
        <w:trPr>
          <w:gridAfter w:val="2"/>
          <w:wAfter w:w="594" w:type="pct"/>
          <w:trHeight w:val="290"/>
        </w:trPr>
        <w:tc>
          <w:tcPr>
            <w:tcW w:w="861" w:type="pct"/>
            <w:gridSpan w:val="2"/>
            <w:tcBorders>
              <w:top w:val="single" w:sz="4" w:space="0" w:color="000000"/>
              <w:left w:val="single" w:sz="4" w:space="0" w:color="000000"/>
              <w:bottom w:val="single" w:sz="4" w:space="0" w:color="000000"/>
            </w:tcBorders>
            <w:shd w:val="clear" w:color="auto" w:fill="auto"/>
          </w:tcPr>
          <w:p w14:paraId="1C5C85DD" w14:textId="77777777" w:rsidR="009A2D69" w:rsidRDefault="009A2D69" w:rsidP="009A2D69">
            <w:pPr>
              <w:pStyle w:val="NCEAtablebody"/>
              <w:snapToGrid w:val="0"/>
              <w:rPr>
                <w:sz w:val="18"/>
              </w:rPr>
            </w:pPr>
            <w:r>
              <w:rPr>
                <w:sz w:val="18"/>
              </w:rPr>
              <w:t>4</w:t>
            </w:r>
          </w:p>
        </w:tc>
        <w:tc>
          <w:tcPr>
            <w:tcW w:w="3544" w:type="pct"/>
            <w:gridSpan w:val="5"/>
            <w:tcBorders>
              <w:top w:val="single" w:sz="4" w:space="0" w:color="000000"/>
              <w:left w:val="single" w:sz="4" w:space="0" w:color="000000"/>
              <w:bottom w:val="single" w:sz="4" w:space="0" w:color="000000"/>
              <w:right w:val="single" w:sz="4" w:space="0" w:color="000000"/>
            </w:tcBorders>
            <w:shd w:val="clear" w:color="auto" w:fill="auto"/>
          </w:tcPr>
          <w:p w14:paraId="24882E14" w14:textId="77777777" w:rsidR="009A2D69" w:rsidRDefault="009A2D69" w:rsidP="009A2D69">
            <w:pPr>
              <w:pStyle w:val="NCEAtablebody"/>
            </w:pPr>
            <w:r>
              <w:t>Keeps position on the court</w:t>
            </w:r>
          </w:p>
        </w:tc>
      </w:tr>
      <w:tr w:rsidR="009A2D69" w14:paraId="24342D9E" w14:textId="77777777">
        <w:trPr>
          <w:gridAfter w:val="2"/>
          <w:wAfter w:w="594" w:type="pct"/>
          <w:trHeight w:val="274"/>
        </w:trPr>
        <w:tc>
          <w:tcPr>
            <w:tcW w:w="861" w:type="pct"/>
            <w:gridSpan w:val="2"/>
            <w:tcBorders>
              <w:top w:val="single" w:sz="4" w:space="0" w:color="000000"/>
              <w:left w:val="single" w:sz="4" w:space="0" w:color="000000"/>
              <w:bottom w:val="single" w:sz="4" w:space="0" w:color="000000"/>
            </w:tcBorders>
            <w:shd w:val="clear" w:color="auto" w:fill="auto"/>
          </w:tcPr>
          <w:p w14:paraId="50674478" w14:textId="77777777" w:rsidR="009A2D69" w:rsidRDefault="009A2D69" w:rsidP="009A2D69">
            <w:pPr>
              <w:pStyle w:val="NCEAtablebody"/>
              <w:snapToGrid w:val="0"/>
              <w:rPr>
                <w:sz w:val="18"/>
              </w:rPr>
            </w:pPr>
            <w:r>
              <w:rPr>
                <w:sz w:val="18"/>
              </w:rPr>
              <w:t>5</w:t>
            </w:r>
          </w:p>
        </w:tc>
        <w:tc>
          <w:tcPr>
            <w:tcW w:w="3544" w:type="pct"/>
            <w:gridSpan w:val="5"/>
            <w:tcBorders>
              <w:top w:val="single" w:sz="4" w:space="0" w:color="000000"/>
              <w:left w:val="single" w:sz="4" w:space="0" w:color="000000"/>
              <w:bottom w:val="single" w:sz="4" w:space="0" w:color="000000"/>
              <w:right w:val="single" w:sz="4" w:space="0" w:color="000000"/>
            </w:tcBorders>
            <w:shd w:val="clear" w:color="auto" w:fill="auto"/>
          </w:tcPr>
          <w:p w14:paraId="24BA9007" w14:textId="77777777" w:rsidR="009A2D69" w:rsidRDefault="009A2D69" w:rsidP="009A2D69">
            <w:pPr>
              <w:pStyle w:val="NCEAtablebody"/>
              <w:snapToGrid w:val="0"/>
              <w:rPr>
                <w:sz w:val="18"/>
              </w:rPr>
            </w:pPr>
          </w:p>
        </w:tc>
      </w:tr>
      <w:tr w:rsidR="009A2D69" w14:paraId="3E9433CB" w14:textId="77777777">
        <w:trPr>
          <w:trHeight w:val="156"/>
        </w:trPr>
        <w:tc>
          <w:tcPr>
            <w:tcW w:w="2123" w:type="pct"/>
            <w:gridSpan w:val="3"/>
            <w:vMerge w:val="restart"/>
            <w:tcBorders>
              <w:top w:val="single" w:sz="4" w:space="0" w:color="000000"/>
              <w:left w:val="single" w:sz="4" w:space="0" w:color="000000"/>
            </w:tcBorders>
            <w:shd w:val="clear" w:color="auto" w:fill="F3F3F3"/>
          </w:tcPr>
          <w:p w14:paraId="00C6CE69" w14:textId="77777777" w:rsidR="009A2D69" w:rsidRPr="00333E35" w:rsidRDefault="009A2D69" w:rsidP="009A2D69">
            <w:pPr>
              <w:pStyle w:val="NCEAtablebody"/>
              <w:rPr>
                <w:b/>
                <w:sz w:val="18"/>
              </w:rPr>
            </w:pPr>
            <w:r w:rsidRPr="00333E35">
              <w:rPr>
                <w:b/>
                <w:sz w:val="18"/>
              </w:rPr>
              <w:t xml:space="preserve">PG 1: Uses a variety of shots </w:t>
            </w:r>
          </w:p>
        </w:tc>
        <w:tc>
          <w:tcPr>
            <w:tcW w:w="2877" w:type="pct"/>
            <w:gridSpan w:val="6"/>
            <w:tcBorders>
              <w:top w:val="single" w:sz="4" w:space="0" w:color="000000"/>
              <w:left w:val="single" w:sz="4" w:space="0" w:color="000000"/>
              <w:bottom w:val="single" w:sz="4" w:space="0" w:color="000000"/>
              <w:right w:val="single" w:sz="4" w:space="0" w:color="000000"/>
            </w:tcBorders>
            <w:shd w:val="clear" w:color="auto" w:fill="F3F3F3"/>
          </w:tcPr>
          <w:p w14:paraId="65E9349C" w14:textId="77777777" w:rsidR="009A2D69" w:rsidRPr="00D056FC" w:rsidRDefault="009A2D69" w:rsidP="009A2D69">
            <w:pPr>
              <w:pStyle w:val="NCEAtablehead"/>
              <w:rPr>
                <w:sz w:val="18"/>
              </w:rPr>
            </w:pPr>
            <w:r w:rsidRPr="00D056FC">
              <w:rPr>
                <w:sz w:val="18"/>
              </w:rPr>
              <w:t>Observation</w:t>
            </w:r>
          </w:p>
        </w:tc>
      </w:tr>
      <w:tr w:rsidR="009A2D69" w14:paraId="46181926" w14:textId="77777777">
        <w:trPr>
          <w:trHeight w:val="155"/>
        </w:trPr>
        <w:tc>
          <w:tcPr>
            <w:tcW w:w="2123" w:type="pct"/>
            <w:gridSpan w:val="3"/>
            <w:vMerge/>
            <w:tcBorders>
              <w:left w:val="single" w:sz="4" w:space="0" w:color="000000"/>
              <w:bottom w:val="single" w:sz="4" w:space="0" w:color="000000"/>
            </w:tcBorders>
            <w:shd w:val="clear" w:color="auto" w:fill="F3F3F3"/>
          </w:tcPr>
          <w:p w14:paraId="5693BFFF" w14:textId="77777777" w:rsidR="009A2D69" w:rsidRDefault="009A2D69" w:rsidP="009A2D69">
            <w:pPr>
              <w:pStyle w:val="NCEAtablebody"/>
              <w:snapToGrid w:val="0"/>
              <w:rPr>
                <w:b/>
                <w:sz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7D397DE3" w14:textId="77777777" w:rsidR="009A2D69" w:rsidRDefault="009A2D69" w:rsidP="009A2D69">
            <w:pPr>
              <w:pStyle w:val="NCEAtablebody"/>
              <w:snapToGrid w:val="0"/>
              <w:jc w:val="center"/>
              <w:rPr>
                <w:b/>
                <w:sz w:val="18"/>
              </w:rPr>
            </w:pPr>
            <w:r>
              <w:rPr>
                <w:b/>
                <w:sz w:val="18"/>
              </w:rPr>
              <w:t>1</w:t>
            </w:r>
          </w:p>
        </w:tc>
        <w:tc>
          <w:tcPr>
            <w:tcW w:w="576" w:type="pct"/>
            <w:tcBorders>
              <w:top w:val="single" w:sz="4" w:space="0" w:color="000000"/>
              <w:left w:val="single" w:sz="4" w:space="0" w:color="000000"/>
              <w:bottom w:val="single" w:sz="4" w:space="0" w:color="000000"/>
              <w:right w:val="single" w:sz="4" w:space="0" w:color="000000"/>
            </w:tcBorders>
            <w:shd w:val="clear" w:color="auto" w:fill="F3F3F3"/>
          </w:tcPr>
          <w:p w14:paraId="219F6F05" w14:textId="77777777" w:rsidR="009A2D69" w:rsidRDefault="009A2D69" w:rsidP="009A2D69">
            <w:pPr>
              <w:pStyle w:val="NCEAtablebody"/>
              <w:snapToGrid w:val="0"/>
              <w:jc w:val="center"/>
              <w:rPr>
                <w:b/>
                <w:sz w:val="18"/>
              </w:rPr>
            </w:pPr>
            <w:r>
              <w:rPr>
                <w:b/>
                <w:sz w:val="18"/>
              </w:rPr>
              <w:t>2</w:t>
            </w:r>
          </w:p>
        </w:tc>
        <w:tc>
          <w:tcPr>
            <w:tcW w:w="576" w:type="pct"/>
            <w:tcBorders>
              <w:top w:val="single" w:sz="4" w:space="0" w:color="000000"/>
              <w:left w:val="single" w:sz="4" w:space="0" w:color="000000"/>
              <w:bottom w:val="single" w:sz="4" w:space="0" w:color="000000"/>
              <w:right w:val="single" w:sz="4" w:space="0" w:color="000000"/>
            </w:tcBorders>
            <w:shd w:val="clear" w:color="auto" w:fill="F3F3F3"/>
          </w:tcPr>
          <w:p w14:paraId="7C72C889" w14:textId="77777777" w:rsidR="009A2D69" w:rsidRDefault="009A2D69" w:rsidP="009A2D69">
            <w:pPr>
              <w:pStyle w:val="NCEAtablebody"/>
              <w:snapToGrid w:val="0"/>
              <w:jc w:val="center"/>
              <w:rPr>
                <w:b/>
                <w:sz w:val="18"/>
              </w:rPr>
            </w:pPr>
            <w:r>
              <w:rPr>
                <w:b/>
                <w:sz w:val="18"/>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F3F3F3"/>
          </w:tcPr>
          <w:p w14:paraId="5A843909" w14:textId="77777777" w:rsidR="009A2D69" w:rsidRDefault="009A2D69" w:rsidP="009A2D69">
            <w:pPr>
              <w:pStyle w:val="NCEAtablebody"/>
              <w:snapToGrid w:val="0"/>
              <w:jc w:val="center"/>
              <w:rPr>
                <w:b/>
                <w:sz w:val="18"/>
              </w:rPr>
            </w:pPr>
            <w:r>
              <w:rPr>
                <w:b/>
                <w:sz w:val="18"/>
              </w:rPr>
              <w:t>4</w:t>
            </w: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1D8D057C" w14:textId="77777777" w:rsidR="009A2D69" w:rsidRDefault="009A2D69" w:rsidP="009A2D69">
            <w:pPr>
              <w:pStyle w:val="NCEAtablebody"/>
              <w:snapToGrid w:val="0"/>
              <w:jc w:val="center"/>
              <w:rPr>
                <w:b/>
                <w:sz w:val="18"/>
              </w:rPr>
            </w:pPr>
            <w:r>
              <w:rPr>
                <w:b/>
                <w:sz w:val="18"/>
              </w:rPr>
              <w:t>5</w:t>
            </w:r>
          </w:p>
        </w:tc>
      </w:tr>
      <w:tr w:rsidR="009A2D69" w14:paraId="66C7CE99"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25899C00" w14:textId="77777777" w:rsidR="009A2D69" w:rsidRDefault="009A2D69" w:rsidP="009A2D69">
            <w:pPr>
              <w:pStyle w:val="NCEAtablebody"/>
              <w:snapToGrid w:val="0"/>
              <w:rPr>
                <w:sz w:val="18"/>
              </w:rPr>
            </w:pPr>
            <w:r>
              <w:rPr>
                <w:sz w:val="18"/>
              </w:rPr>
              <w:t>1</w:t>
            </w:r>
          </w:p>
        </w:tc>
        <w:tc>
          <w:tcPr>
            <w:tcW w:w="1862" w:type="pct"/>
            <w:gridSpan w:val="2"/>
            <w:tcBorders>
              <w:top w:val="single" w:sz="4" w:space="0" w:color="000000"/>
              <w:left w:val="single" w:sz="4" w:space="0" w:color="000000"/>
              <w:bottom w:val="single" w:sz="4" w:space="0" w:color="000000"/>
            </w:tcBorders>
            <w:shd w:val="clear" w:color="auto" w:fill="auto"/>
          </w:tcPr>
          <w:p w14:paraId="2B3273A2" w14:textId="77777777" w:rsidR="009A2D69" w:rsidRPr="00F80B23" w:rsidRDefault="009A2D69" w:rsidP="009A2D69">
            <w:pPr>
              <w:pStyle w:val="NCEAtablebody"/>
              <w:rPr>
                <w:sz w:val="18"/>
              </w:rPr>
            </w:pPr>
            <w:r w:rsidRPr="00F80B23">
              <w:rPr>
                <w:sz w:val="18"/>
              </w:rPr>
              <w:t xml:space="preserve">Do I change grip from forehand to backhand when required? </w:t>
            </w:r>
          </w:p>
        </w:tc>
        <w:tc>
          <w:tcPr>
            <w:tcW w:w="575" w:type="pct"/>
            <w:tcBorders>
              <w:top w:val="single" w:sz="4" w:space="0" w:color="000000"/>
              <w:left w:val="single" w:sz="4" w:space="0" w:color="000000"/>
              <w:bottom w:val="single" w:sz="4" w:space="0" w:color="000000"/>
            </w:tcBorders>
            <w:shd w:val="clear" w:color="auto" w:fill="auto"/>
          </w:tcPr>
          <w:p w14:paraId="498ADA34"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6EE1DA40"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697EAF86"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3C20A5A2"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4B7F1EA7" w14:textId="77777777" w:rsidR="009A2D69" w:rsidRDefault="009A2D69" w:rsidP="009A2D69">
            <w:pPr>
              <w:pStyle w:val="NCEAtablebody"/>
              <w:snapToGrid w:val="0"/>
              <w:jc w:val="center"/>
              <w:rPr>
                <w:sz w:val="18"/>
              </w:rPr>
            </w:pPr>
            <w:r>
              <w:rPr>
                <w:sz w:val="18"/>
              </w:rPr>
              <w:t>√</w:t>
            </w:r>
          </w:p>
        </w:tc>
      </w:tr>
      <w:tr w:rsidR="009A2D69" w14:paraId="061C1222" w14:textId="77777777">
        <w:trPr>
          <w:trHeight w:val="308"/>
        </w:trPr>
        <w:tc>
          <w:tcPr>
            <w:tcW w:w="261" w:type="pct"/>
            <w:tcBorders>
              <w:top w:val="single" w:sz="4" w:space="0" w:color="000000"/>
              <w:left w:val="single" w:sz="4" w:space="0" w:color="000000"/>
              <w:bottom w:val="single" w:sz="4" w:space="0" w:color="000000"/>
            </w:tcBorders>
            <w:shd w:val="clear" w:color="auto" w:fill="auto"/>
          </w:tcPr>
          <w:p w14:paraId="1A4DACEF" w14:textId="77777777" w:rsidR="009A2D69" w:rsidRDefault="009A2D69" w:rsidP="009A2D69">
            <w:pPr>
              <w:pStyle w:val="NCEAtablebody"/>
              <w:snapToGrid w:val="0"/>
              <w:rPr>
                <w:sz w:val="18"/>
              </w:rPr>
            </w:pPr>
            <w:r>
              <w:rPr>
                <w:sz w:val="18"/>
              </w:rPr>
              <w:t>2</w:t>
            </w:r>
          </w:p>
        </w:tc>
        <w:tc>
          <w:tcPr>
            <w:tcW w:w="1862" w:type="pct"/>
            <w:gridSpan w:val="2"/>
            <w:tcBorders>
              <w:top w:val="single" w:sz="4" w:space="0" w:color="000000"/>
              <w:left w:val="single" w:sz="4" w:space="0" w:color="000000"/>
              <w:bottom w:val="single" w:sz="4" w:space="0" w:color="000000"/>
            </w:tcBorders>
            <w:shd w:val="clear" w:color="auto" w:fill="auto"/>
          </w:tcPr>
          <w:p w14:paraId="30F00F23" w14:textId="77777777" w:rsidR="009A2D69" w:rsidRPr="00F80B23" w:rsidRDefault="009A2D69" w:rsidP="009A2D69">
            <w:pPr>
              <w:pStyle w:val="NCEAtablebody"/>
              <w:rPr>
                <w:sz w:val="18"/>
              </w:rPr>
            </w:pPr>
            <w:r w:rsidRPr="00F80B23">
              <w:rPr>
                <w:sz w:val="18"/>
              </w:rPr>
              <w:t>Do I hit the shuttle to attack and defend?</w:t>
            </w:r>
          </w:p>
        </w:tc>
        <w:tc>
          <w:tcPr>
            <w:tcW w:w="575" w:type="pct"/>
            <w:tcBorders>
              <w:top w:val="single" w:sz="4" w:space="0" w:color="000000"/>
              <w:left w:val="single" w:sz="4" w:space="0" w:color="000000"/>
              <w:bottom w:val="single" w:sz="4" w:space="0" w:color="000000"/>
            </w:tcBorders>
            <w:shd w:val="clear" w:color="auto" w:fill="auto"/>
          </w:tcPr>
          <w:p w14:paraId="0481820B"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776688AE"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3966D41"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2CEA1BC6"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2C384782" w14:textId="77777777" w:rsidR="009A2D69" w:rsidRDefault="009A2D69" w:rsidP="009A2D69">
            <w:pPr>
              <w:pStyle w:val="NCEAtablebody"/>
              <w:snapToGrid w:val="0"/>
              <w:jc w:val="center"/>
              <w:rPr>
                <w:sz w:val="18"/>
              </w:rPr>
            </w:pPr>
            <w:r>
              <w:rPr>
                <w:sz w:val="18"/>
              </w:rPr>
              <w:t>√</w:t>
            </w:r>
          </w:p>
        </w:tc>
      </w:tr>
      <w:tr w:rsidR="009A2D69" w14:paraId="4A9993A0"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7DF055E6" w14:textId="77777777" w:rsidR="009A2D69" w:rsidRDefault="009A2D69" w:rsidP="009A2D69">
            <w:pPr>
              <w:pStyle w:val="NCEAtablebody"/>
              <w:snapToGrid w:val="0"/>
              <w:rPr>
                <w:sz w:val="18"/>
              </w:rPr>
            </w:pPr>
            <w:r>
              <w:rPr>
                <w:sz w:val="18"/>
              </w:rPr>
              <w:t>3</w:t>
            </w:r>
          </w:p>
        </w:tc>
        <w:tc>
          <w:tcPr>
            <w:tcW w:w="1862" w:type="pct"/>
            <w:gridSpan w:val="2"/>
            <w:tcBorders>
              <w:top w:val="single" w:sz="4" w:space="0" w:color="000000"/>
              <w:left w:val="single" w:sz="4" w:space="0" w:color="000000"/>
              <w:bottom w:val="single" w:sz="4" w:space="0" w:color="000000"/>
            </w:tcBorders>
            <w:shd w:val="clear" w:color="auto" w:fill="auto"/>
          </w:tcPr>
          <w:p w14:paraId="081C5790" w14:textId="77777777" w:rsidR="009A2D69" w:rsidRPr="00F80B23" w:rsidRDefault="009A2D69" w:rsidP="009A2D69">
            <w:pPr>
              <w:pStyle w:val="NCEAtablebody"/>
              <w:rPr>
                <w:sz w:val="18"/>
              </w:rPr>
            </w:pPr>
            <w:r w:rsidRPr="00F80B23">
              <w:rPr>
                <w:sz w:val="18"/>
              </w:rPr>
              <w:t>Can I keep up a rally?</w:t>
            </w:r>
          </w:p>
        </w:tc>
        <w:tc>
          <w:tcPr>
            <w:tcW w:w="575" w:type="pct"/>
            <w:tcBorders>
              <w:top w:val="single" w:sz="4" w:space="0" w:color="000000"/>
              <w:left w:val="single" w:sz="4" w:space="0" w:color="000000"/>
              <w:bottom w:val="single" w:sz="4" w:space="0" w:color="000000"/>
            </w:tcBorders>
            <w:shd w:val="clear" w:color="auto" w:fill="auto"/>
          </w:tcPr>
          <w:p w14:paraId="4257DE4B"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FF7B8D1"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1D79EE0A"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9ADAD61"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46E14179" w14:textId="77777777" w:rsidR="009A2D69" w:rsidRDefault="009A2D69" w:rsidP="009A2D69">
            <w:pPr>
              <w:pStyle w:val="NCEAtablebody"/>
              <w:snapToGrid w:val="0"/>
              <w:jc w:val="center"/>
              <w:rPr>
                <w:sz w:val="18"/>
              </w:rPr>
            </w:pPr>
          </w:p>
        </w:tc>
      </w:tr>
      <w:tr w:rsidR="009A2D69" w14:paraId="6B3D07B5"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00C144B5" w14:textId="77777777" w:rsidR="009A2D69" w:rsidRDefault="009A2D69" w:rsidP="009A2D69">
            <w:pPr>
              <w:pStyle w:val="NCEAtablebody"/>
              <w:snapToGrid w:val="0"/>
              <w:rPr>
                <w:sz w:val="18"/>
              </w:rPr>
            </w:pPr>
            <w:r>
              <w:rPr>
                <w:sz w:val="18"/>
              </w:rPr>
              <w:t>4</w:t>
            </w:r>
          </w:p>
        </w:tc>
        <w:tc>
          <w:tcPr>
            <w:tcW w:w="1862" w:type="pct"/>
            <w:gridSpan w:val="2"/>
            <w:tcBorders>
              <w:top w:val="single" w:sz="4" w:space="0" w:color="000000"/>
              <w:left w:val="single" w:sz="4" w:space="0" w:color="000000"/>
              <w:bottom w:val="single" w:sz="4" w:space="0" w:color="000000"/>
            </w:tcBorders>
            <w:shd w:val="clear" w:color="auto" w:fill="auto"/>
          </w:tcPr>
          <w:p w14:paraId="11759698" w14:textId="77777777" w:rsidR="009A2D69" w:rsidRPr="00F80B23" w:rsidRDefault="009A2D69" w:rsidP="009A2D69">
            <w:pPr>
              <w:pStyle w:val="NCEAtablebody"/>
              <w:rPr>
                <w:sz w:val="18"/>
              </w:rPr>
            </w:pPr>
            <w:r w:rsidRPr="00F80B23">
              <w:rPr>
                <w:sz w:val="18"/>
              </w:rPr>
              <w:t>Do I make good decisions about my shot choice?</w:t>
            </w:r>
          </w:p>
        </w:tc>
        <w:tc>
          <w:tcPr>
            <w:tcW w:w="575" w:type="pct"/>
            <w:tcBorders>
              <w:top w:val="single" w:sz="4" w:space="0" w:color="000000"/>
              <w:left w:val="single" w:sz="4" w:space="0" w:color="000000"/>
              <w:bottom w:val="single" w:sz="4" w:space="0" w:color="000000"/>
            </w:tcBorders>
            <w:shd w:val="clear" w:color="auto" w:fill="auto"/>
          </w:tcPr>
          <w:p w14:paraId="671EF998" w14:textId="77777777" w:rsidR="009A2D69" w:rsidRDefault="009A2D69" w:rsidP="009A2D69">
            <w:pPr>
              <w:pStyle w:val="NCEAtablebody"/>
              <w:snapToGrid w:val="0"/>
              <w:jc w:val="center"/>
              <w:rPr>
                <w:sz w:val="18"/>
              </w:rPr>
            </w:pPr>
          </w:p>
        </w:tc>
        <w:tc>
          <w:tcPr>
            <w:tcW w:w="576" w:type="pct"/>
            <w:tcBorders>
              <w:top w:val="single" w:sz="4" w:space="0" w:color="000000"/>
              <w:left w:val="single" w:sz="4" w:space="0" w:color="000000"/>
              <w:bottom w:val="single" w:sz="4" w:space="0" w:color="000000"/>
            </w:tcBorders>
            <w:shd w:val="clear" w:color="auto" w:fill="auto"/>
          </w:tcPr>
          <w:p w14:paraId="2A5A204A" w14:textId="77777777" w:rsidR="009A2D69" w:rsidRDefault="009A2D69" w:rsidP="009A2D69">
            <w:pPr>
              <w:pStyle w:val="NCEAtablebody"/>
              <w:snapToGrid w:val="0"/>
              <w:jc w:val="center"/>
              <w:rPr>
                <w:sz w:val="18"/>
              </w:rPr>
            </w:pPr>
          </w:p>
        </w:tc>
        <w:tc>
          <w:tcPr>
            <w:tcW w:w="576" w:type="pct"/>
            <w:tcBorders>
              <w:top w:val="single" w:sz="4" w:space="0" w:color="000000"/>
              <w:left w:val="single" w:sz="4" w:space="0" w:color="000000"/>
              <w:bottom w:val="single" w:sz="4" w:space="0" w:color="000000"/>
            </w:tcBorders>
            <w:shd w:val="clear" w:color="auto" w:fill="auto"/>
          </w:tcPr>
          <w:p w14:paraId="5E956D6E"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2593F7CB"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3895F0A0" w14:textId="77777777" w:rsidR="009A2D69" w:rsidRDefault="009A2D69" w:rsidP="009A2D69">
            <w:pPr>
              <w:pStyle w:val="NCEAtablebody"/>
              <w:snapToGrid w:val="0"/>
              <w:jc w:val="center"/>
              <w:rPr>
                <w:sz w:val="18"/>
              </w:rPr>
            </w:pPr>
            <w:r>
              <w:rPr>
                <w:sz w:val="18"/>
              </w:rPr>
              <w:t>√</w:t>
            </w:r>
          </w:p>
        </w:tc>
      </w:tr>
      <w:tr w:rsidR="009A2D69" w14:paraId="2DBA7FD3" w14:textId="77777777">
        <w:trPr>
          <w:trHeight w:val="308"/>
        </w:trPr>
        <w:tc>
          <w:tcPr>
            <w:tcW w:w="2123" w:type="pct"/>
            <w:gridSpan w:val="3"/>
            <w:tcBorders>
              <w:top w:val="single" w:sz="4" w:space="0" w:color="000000"/>
              <w:left w:val="single" w:sz="4" w:space="0" w:color="000000"/>
              <w:bottom w:val="single" w:sz="4" w:space="0" w:color="000000"/>
            </w:tcBorders>
            <w:shd w:val="clear" w:color="auto" w:fill="F3F3F3"/>
          </w:tcPr>
          <w:p w14:paraId="1F5DA5F0" w14:textId="77777777" w:rsidR="009A2D69" w:rsidRPr="00333E35" w:rsidRDefault="009A2D69" w:rsidP="009A2D69">
            <w:pPr>
              <w:pStyle w:val="NCEAtablebody"/>
              <w:rPr>
                <w:b/>
                <w:sz w:val="18"/>
              </w:rPr>
            </w:pPr>
            <w:r w:rsidRPr="00333E35">
              <w:rPr>
                <w:b/>
                <w:sz w:val="18"/>
              </w:rPr>
              <w:t>PG 2: Uses strategies to set up for success</w:t>
            </w:r>
          </w:p>
        </w:tc>
        <w:tc>
          <w:tcPr>
            <w:tcW w:w="575" w:type="pct"/>
            <w:tcBorders>
              <w:top w:val="single" w:sz="4" w:space="0" w:color="000000"/>
              <w:left w:val="single" w:sz="4" w:space="0" w:color="000000"/>
              <w:bottom w:val="single" w:sz="4" w:space="0" w:color="000000"/>
            </w:tcBorders>
            <w:shd w:val="clear" w:color="auto" w:fill="F3F3F3"/>
          </w:tcPr>
          <w:p w14:paraId="66B3B357"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16F3F191"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2786FCCD" w14:textId="77777777" w:rsidR="009A2D69" w:rsidRDefault="009A2D69" w:rsidP="009A2D69">
            <w:pPr>
              <w:pStyle w:val="NCEAtablebody"/>
              <w:snapToGrid w:val="0"/>
              <w:jc w:val="center"/>
              <w:rPr>
                <w:b/>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F3F3F3"/>
          </w:tcPr>
          <w:p w14:paraId="009D1600" w14:textId="77777777" w:rsidR="009A2D69" w:rsidRDefault="009A2D69" w:rsidP="009A2D69">
            <w:pPr>
              <w:pStyle w:val="NCEAtablebody"/>
              <w:snapToGrid w:val="0"/>
              <w:jc w:val="center"/>
              <w:rPr>
                <w:b/>
                <w:sz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2561A317" w14:textId="77777777" w:rsidR="009A2D69" w:rsidRDefault="009A2D69" w:rsidP="009A2D69">
            <w:pPr>
              <w:pStyle w:val="NCEAtablebody"/>
              <w:snapToGrid w:val="0"/>
              <w:jc w:val="center"/>
              <w:rPr>
                <w:b/>
                <w:sz w:val="18"/>
              </w:rPr>
            </w:pPr>
          </w:p>
        </w:tc>
      </w:tr>
      <w:tr w:rsidR="009A2D69" w14:paraId="1216706B"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66C69828" w14:textId="77777777" w:rsidR="009A2D69" w:rsidRDefault="009A2D69" w:rsidP="009A2D69">
            <w:pPr>
              <w:pStyle w:val="NCEAtablebody"/>
              <w:snapToGrid w:val="0"/>
              <w:rPr>
                <w:sz w:val="18"/>
              </w:rPr>
            </w:pPr>
            <w:r>
              <w:rPr>
                <w:sz w:val="18"/>
              </w:rPr>
              <w:t>1</w:t>
            </w:r>
          </w:p>
        </w:tc>
        <w:tc>
          <w:tcPr>
            <w:tcW w:w="1862" w:type="pct"/>
            <w:gridSpan w:val="2"/>
            <w:tcBorders>
              <w:top w:val="single" w:sz="4" w:space="0" w:color="000000"/>
              <w:left w:val="single" w:sz="4" w:space="0" w:color="000000"/>
              <w:bottom w:val="single" w:sz="4" w:space="0" w:color="000000"/>
            </w:tcBorders>
            <w:shd w:val="clear" w:color="auto" w:fill="auto"/>
          </w:tcPr>
          <w:p w14:paraId="6BC81833" w14:textId="77777777" w:rsidR="009A2D69" w:rsidRDefault="009A2D69" w:rsidP="009A2D69">
            <w:pPr>
              <w:pStyle w:val="NCEAtablebody"/>
              <w:snapToGrid w:val="0"/>
              <w:rPr>
                <w:sz w:val="18"/>
              </w:rPr>
            </w:pPr>
            <w:r>
              <w:rPr>
                <w:sz w:val="18"/>
              </w:rPr>
              <w:t>Do I hit the shuttle towards open space?</w:t>
            </w:r>
          </w:p>
        </w:tc>
        <w:tc>
          <w:tcPr>
            <w:tcW w:w="575" w:type="pct"/>
            <w:tcBorders>
              <w:top w:val="single" w:sz="4" w:space="0" w:color="000000"/>
              <w:left w:val="single" w:sz="4" w:space="0" w:color="000000"/>
              <w:bottom w:val="single" w:sz="4" w:space="0" w:color="000000"/>
            </w:tcBorders>
            <w:shd w:val="clear" w:color="auto" w:fill="auto"/>
          </w:tcPr>
          <w:p w14:paraId="765540A1"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F9D541A"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11B04DC7"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33A48716"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49DF2EE2" w14:textId="77777777" w:rsidR="009A2D69" w:rsidRDefault="009A2D69" w:rsidP="009A2D69">
            <w:pPr>
              <w:pStyle w:val="NCEAtablebody"/>
              <w:snapToGrid w:val="0"/>
              <w:jc w:val="center"/>
              <w:rPr>
                <w:sz w:val="18"/>
              </w:rPr>
            </w:pPr>
            <w:r>
              <w:rPr>
                <w:sz w:val="18"/>
              </w:rPr>
              <w:t>√</w:t>
            </w:r>
          </w:p>
        </w:tc>
      </w:tr>
      <w:tr w:rsidR="009A2D69" w14:paraId="6682D8EA" w14:textId="77777777">
        <w:trPr>
          <w:trHeight w:val="308"/>
        </w:trPr>
        <w:tc>
          <w:tcPr>
            <w:tcW w:w="261" w:type="pct"/>
            <w:tcBorders>
              <w:top w:val="single" w:sz="4" w:space="0" w:color="000000"/>
              <w:left w:val="single" w:sz="4" w:space="0" w:color="000000"/>
              <w:bottom w:val="single" w:sz="4" w:space="0" w:color="000000"/>
            </w:tcBorders>
            <w:shd w:val="clear" w:color="auto" w:fill="auto"/>
          </w:tcPr>
          <w:p w14:paraId="01E363F5" w14:textId="77777777" w:rsidR="009A2D69" w:rsidRDefault="009A2D69" w:rsidP="009A2D69">
            <w:pPr>
              <w:pStyle w:val="NCEAtablebody"/>
              <w:snapToGrid w:val="0"/>
              <w:rPr>
                <w:sz w:val="18"/>
              </w:rPr>
            </w:pPr>
            <w:r>
              <w:rPr>
                <w:sz w:val="18"/>
              </w:rPr>
              <w:t>2</w:t>
            </w:r>
          </w:p>
        </w:tc>
        <w:tc>
          <w:tcPr>
            <w:tcW w:w="1862" w:type="pct"/>
            <w:gridSpan w:val="2"/>
            <w:tcBorders>
              <w:top w:val="single" w:sz="4" w:space="0" w:color="000000"/>
              <w:left w:val="single" w:sz="4" w:space="0" w:color="000000"/>
              <w:bottom w:val="single" w:sz="4" w:space="0" w:color="000000"/>
            </w:tcBorders>
            <w:shd w:val="clear" w:color="auto" w:fill="auto"/>
          </w:tcPr>
          <w:p w14:paraId="0B7E727E" w14:textId="77777777" w:rsidR="009A2D69" w:rsidRDefault="009A2D69" w:rsidP="009A2D69">
            <w:pPr>
              <w:pStyle w:val="NCEAtablebody"/>
              <w:snapToGrid w:val="0"/>
              <w:rPr>
                <w:sz w:val="18"/>
              </w:rPr>
            </w:pPr>
            <w:r>
              <w:rPr>
                <w:sz w:val="18"/>
              </w:rPr>
              <w:t>Do I understand the rules and stick to them?</w:t>
            </w:r>
          </w:p>
        </w:tc>
        <w:tc>
          <w:tcPr>
            <w:tcW w:w="575" w:type="pct"/>
            <w:tcBorders>
              <w:top w:val="single" w:sz="4" w:space="0" w:color="000000"/>
              <w:left w:val="single" w:sz="4" w:space="0" w:color="000000"/>
              <w:bottom w:val="single" w:sz="4" w:space="0" w:color="000000"/>
            </w:tcBorders>
            <w:shd w:val="clear" w:color="auto" w:fill="auto"/>
          </w:tcPr>
          <w:p w14:paraId="0CFB0001"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143BE1A0"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584B7558"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1E18915"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2454DBD9" w14:textId="77777777" w:rsidR="009A2D69" w:rsidRDefault="009A2D69" w:rsidP="009A2D69">
            <w:pPr>
              <w:pStyle w:val="NCEAtablebody"/>
              <w:snapToGrid w:val="0"/>
              <w:jc w:val="center"/>
              <w:rPr>
                <w:sz w:val="18"/>
              </w:rPr>
            </w:pPr>
            <w:r>
              <w:rPr>
                <w:sz w:val="18"/>
              </w:rPr>
              <w:t>√</w:t>
            </w:r>
          </w:p>
        </w:tc>
      </w:tr>
      <w:tr w:rsidR="009A2D69" w14:paraId="6579217C"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44C874FB" w14:textId="77777777" w:rsidR="009A2D69" w:rsidRDefault="009A2D69" w:rsidP="009A2D69">
            <w:pPr>
              <w:pStyle w:val="NCEAtablebody"/>
              <w:snapToGrid w:val="0"/>
              <w:rPr>
                <w:sz w:val="18"/>
              </w:rPr>
            </w:pPr>
            <w:r>
              <w:rPr>
                <w:sz w:val="18"/>
              </w:rPr>
              <w:t>3</w:t>
            </w:r>
          </w:p>
        </w:tc>
        <w:tc>
          <w:tcPr>
            <w:tcW w:w="1862" w:type="pct"/>
            <w:gridSpan w:val="2"/>
            <w:tcBorders>
              <w:top w:val="single" w:sz="4" w:space="0" w:color="000000"/>
              <w:left w:val="single" w:sz="4" w:space="0" w:color="000000"/>
              <w:bottom w:val="single" w:sz="4" w:space="0" w:color="000000"/>
            </w:tcBorders>
            <w:shd w:val="clear" w:color="auto" w:fill="auto"/>
          </w:tcPr>
          <w:p w14:paraId="593C9135" w14:textId="77777777" w:rsidR="009A2D69" w:rsidRDefault="009A2D69" w:rsidP="009A2D69">
            <w:pPr>
              <w:pStyle w:val="NCEAtablebody"/>
              <w:snapToGrid w:val="0"/>
              <w:rPr>
                <w:sz w:val="18"/>
              </w:rPr>
            </w:pPr>
            <w:r>
              <w:rPr>
                <w:sz w:val="18"/>
              </w:rPr>
              <w:t>Do I “attack” the opponent?</w:t>
            </w:r>
          </w:p>
        </w:tc>
        <w:tc>
          <w:tcPr>
            <w:tcW w:w="575" w:type="pct"/>
            <w:tcBorders>
              <w:top w:val="single" w:sz="4" w:space="0" w:color="000000"/>
              <w:left w:val="single" w:sz="4" w:space="0" w:color="000000"/>
              <w:bottom w:val="single" w:sz="4" w:space="0" w:color="000000"/>
            </w:tcBorders>
            <w:shd w:val="clear" w:color="auto" w:fill="auto"/>
          </w:tcPr>
          <w:p w14:paraId="039B77CC" w14:textId="77777777" w:rsidR="009A2D69" w:rsidRDefault="009A2D69" w:rsidP="009A2D69">
            <w:pPr>
              <w:pStyle w:val="NCEAtablebody"/>
              <w:snapToGrid w:val="0"/>
              <w:jc w:val="center"/>
              <w:rPr>
                <w:sz w:val="18"/>
              </w:rPr>
            </w:pPr>
          </w:p>
        </w:tc>
        <w:tc>
          <w:tcPr>
            <w:tcW w:w="576" w:type="pct"/>
            <w:tcBorders>
              <w:top w:val="single" w:sz="4" w:space="0" w:color="000000"/>
              <w:left w:val="single" w:sz="4" w:space="0" w:color="000000"/>
              <w:bottom w:val="single" w:sz="4" w:space="0" w:color="000000"/>
            </w:tcBorders>
            <w:shd w:val="clear" w:color="auto" w:fill="auto"/>
          </w:tcPr>
          <w:p w14:paraId="7E4F82E8"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4B5DE828"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CA01355"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541284AF" w14:textId="77777777" w:rsidR="009A2D69" w:rsidRDefault="009A2D69" w:rsidP="009A2D69">
            <w:pPr>
              <w:pStyle w:val="NCEAtablebody"/>
              <w:snapToGrid w:val="0"/>
              <w:jc w:val="center"/>
              <w:rPr>
                <w:sz w:val="18"/>
              </w:rPr>
            </w:pPr>
          </w:p>
        </w:tc>
      </w:tr>
      <w:tr w:rsidR="009A2D69" w14:paraId="2DF84262"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7306922C" w14:textId="77777777" w:rsidR="009A2D69" w:rsidRDefault="009A2D69" w:rsidP="009A2D69">
            <w:pPr>
              <w:pStyle w:val="NCEAtablebody"/>
              <w:snapToGrid w:val="0"/>
              <w:rPr>
                <w:sz w:val="18"/>
              </w:rPr>
            </w:pPr>
            <w:r>
              <w:rPr>
                <w:sz w:val="18"/>
              </w:rPr>
              <w:t>4</w:t>
            </w:r>
          </w:p>
        </w:tc>
        <w:tc>
          <w:tcPr>
            <w:tcW w:w="1862" w:type="pct"/>
            <w:gridSpan w:val="2"/>
            <w:tcBorders>
              <w:top w:val="single" w:sz="4" w:space="0" w:color="000000"/>
              <w:left w:val="single" w:sz="4" w:space="0" w:color="000000"/>
              <w:bottom w:val="single" w:sz="4" w:space="0" w:color="000000"/>
            </w:tcBorders>
            <w:shd w:val="clear" w:color="auto" w:fill="auto"/>
          </w:tcPr>
          <w:p w14:paraId="5E22930D" w14:textId="77777777" w:rsidR="009A2D69" w:rsidRDefault="009A2D69" w:rsidP="009A2D69">
            <w:pPr>
              <w:pStyle w:val="NCEAtablebody"/>
              <w:snapToGrid w:val="0"/>
              <w:rPr>
                <w:sz w:val="18"/>
              </w:rPr>
            </w:pPr>
            <w:r>
              <w:rPr>
                <w:sz w:val="18"/>
              </w:rPr>
              <w:t>Do I vary the force of my shots?</w:t>
            </w:r>
          </w:p>
        </w:tc>
        <w:tc>
          <w:tcPr>
            <w:tcW w:w="575" w:type="pct"/>
            <w:tcBorders>
              <w:top w:val="single" w:sz="4" w:space="0" w:color="000000"/>
              <w:left w:val="single" w:sz="4" w:space="0" w:color="000000"/>
              <w:bottom w:val="single" w:sz="4" w:space="0" w:color="000000"/>
            </w:tcBorders>
            <w:shd w:val="clear" w:color="auto" w:fill="auto"/>
          </w:tcPr>
          <w:p w14:paraId="6F70374E"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F06A685"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7D2F0777"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103E678E"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451767DC" w14:textId="77777777" w:rsidR="009A2D69" w:rsidRDefault="009A2D69" w:rsidP="009A2D69">
            <w:pPr>
              <w:pStyle w:val="NCEAtablebody"/>
              <w:snapToGrid w:val="0"/>
              <w:jc w:val="center"/>
              <w:rPr>
                <w:sz w:val="18"/>
              </w:rPr>
            </w:pPr>
          </w:p>
        </w:tc>
      </w:tr>
      <w:tr w:rsidR="009A2D69" w14:paraId="5424FFA2" w14:textId="77777777">
        <w:trPr>
          <w:trHeight w:val="308"/>
        </w:trPr>
        <w:tc>
          <w:tcPr>
            <w:tcW w:w="2123" w:type="pct"/>
            <w:gridSpan w:val="3"/>
            <w:tcBorders>
              <w:top w:val="single" w:sz="4" w:space="0" w:color="000000"/>
              <w:left w:val="single" w:sz="4" w:space="0" w:color="000000"/>
              <w:bottom w:val="single" w:sz="4" w:space="0" w:color="000000"/>
            </w:tcBorders>
            <w:shd w:val="clear" w:color="auto" w:fill="F3F3F3"/>
          </w:tcPr>
          <w:p w14:paraId="28176CD0" w14:textId="77777777" w:rsidR="009A2D69" w:rsidRPr="00333E35" w:rsidRDefault="009A2D69" w:rsidP="009A2D69">
            <w:pPr>
              <w:pStyle w:val="NCEAtablebody"/>
              <w:rPr>
                <w:b/>
                <w:sz w:val="18"/>
              </w:rPr>
            </w:pPr>
            <w:r w:rsidRPr="00333E35">
              <w:rPr>
                <w:b/>
                <w:sz w:val="18"/>
              </w:rPr>
              <w:t>PG 3: Can serve effectively</w:t>
            </w:r>
          </w:p>
        </w:tc>
        <w:tc>
          <w:tcPr>
            <w:tcW w:w="575" w:type="pct"/>
            <w:tcBorders>
              <w:top w:val="single" w:sz="4" w:space="0" w:color="000000"/>
              <w:left w:val="single" w:sz="4" w:space="0" w:color="000000"/>
              <w:bottom w:val="single" w:sz="4" w:space="0" w:color="000000"/>
            </w:tcBorders>
            <w:shd w:val="clear" w:color="auto" w:fill="F3F3F3"/>
          </w:tcPr>
          <w:p w14:paraId="25B63EC8"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5B93429D"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3B6F7793" w14:textId="77777777" w:rsidR="009A2D69" w:rsidRDefault="009A2D69" w:rsidP="009A2D69">
            <w:pPr>
              <w:pStyle w:val="NCEAtablebody"/>
              <w:snapToGrid w:val="0"/>
              <w:jc w:val="center"/>
              <w:rPr>
                <w:b/>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F3F3F3"/>
          </w:tcPr>
          <w:p w14:paraId="3E4B0384" w14:textId="77777777" w:rsidR="009A2D69" w:rsidRDefault="009A2D69" w:rsidP="009A2D69">
            <w:pPr>
              <w:pStyle w:val="NCEAtablebody"/>
              <w:snapToGrid w:val="0"/>
              <w:jc w:val="center"/>
              <w:rPr>
                <w:b/>
                <w:sz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5ED2B2DF" w14:textId="77777777" w:rsidR="009A2D69" w:rsidRDefault="009A2D69" w:rsidP="009A2D69">
            <w:pPr>
              <w:pStyle w:val="NCEAtablebody"/>
              <w:snapToGrid w:val="0"/>
              <w:jc w:val="center"/>
              <w:rPr>
                <w:b/>
                <w:sz w:val="18"/>
              </w:rPr>
            </w:pPr>
          </w:p>
        </w:tc>
      </w:tr>
      <w:tr w:rsidR="009A2D69" w14:paraId="43E2DE1C"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2A6FD5E6" w14:textId="77777777" w:rsidR="009A2D69" w:rsidRDefault="009A2D69" w:rsidP="009A2D69">
            <w:pPr>
              <w:pStyle w:val="NCEAtablebody"/>
              <w:snapToGrid w:val="0"/>
              <w:rPr>
                <w:sz w:val="18"/>
              </w:rPr>
            </w:pPr>
            <w:r>
              <w:rPr>
                <w:sz w:val="18"/>
              </w:rPr>
              <w:t>1</w:t>
            </w:r>
          </w:p>
        </w:tc>
        <w:tc>
          <w:tcPr>
            <w:tcW w:w="1862" w:type="pct"/>
            <w:gridSpan w:val="2"/>
            <w:tcBorders>
              <w:top w:val="single" w:sz="4" w:space="0" w:color="000000"/>
              <w:left w:val="single" w:sz="4" w:space="0" w:color="000000"/>
              <w:bottom w:val="single" w:sz="4" w:space="0" w:color="000000"/>
            </w:tcBorders>
            <w:shd w:val="clear" w:color="auto" w:fill="auto"/>
          </w:tcPr>
          <w:p w14:paraId="1F6DAF8C" w14:textId="77777777" w:rsidR="009A2D69" w:rsidRDefault="009A2D69" w:rsidP="009A2D69">
            <w:pPr>
              <w:pStyle w:val="NCEAtablebody"/>
              <w:snapToGrid w:val="0"/>
              <w:rPr>
                <w:sz w:val="18"/>
              </w:rPr>
            </w:pPr>
            <w:r>
              <w:rPr>
                <w:sz w:val="18"/>
              </w:rPr>
              <w:t>Do I use a range of serves?</w:t>
            </w:r>
          </w:p>
        </w:tc>
        <w:tc>
          <w:tcPr>
            <w:tcW w:w="575" w:type="pct"/>
            <w:tcBorders>
              <w:top w:val="single" w:sz="4" w:space="0" w:color="000000"/>
              <w:left w:val="single" w:sz="4" w:space="0" w:color="000000"/>
              <w:bottom w:val="single" w:sz="4" w:space="0" w:color="000000"/>
            </w:tcBorders>
            <w:shd w:val="clear" w:color="auto" w:fill="auto"/>
          </w:tcPr>
          <w:p w14:paraId="4DF46347"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3917755"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6E9BB7DD"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6E99E22" w14:textId="77777777" w:rsidR="009A2D69" w:rsidRDefault="009A2D69" w:rsidP="009A2D69">
            <w:pPr>
              <w:pStyle w:val="NCEAtablebody"/>
              <w:snapToGrid w:val="0"/>
              <w:jc w:val="center"/>
              <w:rPr>
                <w:sz w:val="18"/>
              </w:rPr>
            </w:pPr>
            <w:r>
              <w:rPr>
                <w:sz w:val="18"/>
              </w:rPr>
              <w:t>√</w:t>
            </w:r>
          </w:p>
        </w:tc>
        <w:tc>
          <w:tcPr>
            <w:tcW w:w="575" w:type="pct"/>
            <w:tcBorders>
              <w:top w:val="single" w:sz="4" w:space="0" w:color="000000"/>
              <w:left w:val="single" w:sz="4" w:space="0" w:color="000000"/>
              <w:bottom w:val="single" w:sz="4" w:space="0" w:color="000000"/>
              <w:right w:val="single" w:sz="4" w:space="0" w:color="000000"/>
            </w:tcBorders>
          </w:tcPr>
          <w:p w14:paraId="2B645A24" w14:textId="77777777" w:rsidR="009A2D69" w:rsidRDefault="009A2D69" w:rsidP="009A2D69">
            <w:pPr>
              <w:pStyle w:val="NCEAtablebody"/>
              <w:snapToGrid w:val="0"/>
              <w:jc w:val="center"/>
              <w:rPr>
                <w:sz w:val="18"/>
              </w:rPr>
            </w:pPr>
            <w:r>
              <w:rPr>
                <w:sz w:val="18"/>
              </w:rPr>
              <w:t>√</w:t>
            </w:r>
          </w:p>
        </w:tc>
      </w:tr>
      <w:tr w:rsidR="009A2D69" w14:paraId="6DBB30AA" w14:textId="77777777">
        <w:trPr>
          <w:trHeight w:val="308"/>
        </w:trPr>
        <w:tc>
          <w:tcPr>
            <w:tcW w:w="261" w:type="pct"/>
            <w:tcBorders>
              <w:top w:val="single" w:sz="4" w:space="0" w:color="000000"/>
              <w:left w:val="single" w:sz="4" w:space="0" w:color="000000"/>
              <w:bottom w:val="single" w:sz="4" w:space="0" w:color="000000"/>
            </w:tcBorders>
            <w:shd w:val="clear" w:color="auto" w:fill="auto"/>
          </w:tcPr>
          <w:p w14:paraId="716FB980" w14:textId="77777777" w:rsidR="009A2D69" w:rsidRDefault="009A2D69" w:rsidP="009A2D69">
            <w:pPr>
              <w:pStyle w:val="NCEAtablebody"/>
              <w:snapToGrid w:val="0"/>
              <w:rPr>
                <w:sz w:val="18"/>
              </w:rPr>
            </w:pPr>
            <w:r>
              <w:rPr>
                <w:sz w:val="18"/>
              </w:rPr>
              <w:t>2</w:t>
            </w:r>
          </w:p>
        </w:tc>
        <w:tc>
          <w:tcPr>
            <w:tcW w:w="1862" w:type="pct"/>
            <w:gridSpan w:val="2"/>
            <w:tcBorders>
              <w:top w:val="single" w:sz="4" w:space="0" w:color="000000"/>
              <w:left w:val="single" w:sz="4" w:space="0" w:color="000000"/>
              <w:bottom w:val="single" w:sz="4" w:space="0" w:color="000000"/>
            </w:tcBorders>
            <w:shd w:val="clear" w:color="auto" w:fill="auto"/>
          </w:tcPr>
          <w:p w14:paraId="662C61D4" w14:textId="77777777" w:rsidR="009A2D69" w:rsidRDefault="009A2D69" w:rsidP="009A2D69">
            <w:pPr>
              <w:pStyle w:val="NCEAtablebody"/>
              <w:snapToGrid w:val="0"/>
              <w:rPr>
                <w:sz w:val="18"/>
              </w:rPr>
            </w:pPr>
            <w:r>
              <w:rPr>
                <w:sz w:val="18"/>
              </w:rPr>
              <w:t>Do I consistently place the shuttle correctly?</w:t>
            </w:r>
          </w:p>
        </w:tc>
        <w:tc>
          <w:tcPr>
            <w:tcW w:w="575" w:type="pct"/>
            <w:tcBorders>
              <w:top w:val="single" w:sz="4" w:space="0" w:color="000000"/>
              <w:left w:val="single" w:sz="4" w:space="0" w:color="000000"/>
              <w:bottom w:val="single" w:sz="4" w:space="0" w:color="000000"/>
            </w:tcBorders>
            <w:shd w:val="clear" w:color="auto" w:fill="auto"/>
          </w:tcPr>
          <w:p w14:paraId="4FB1E572"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76BC21AC"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2A64CCD4" w14:textId="77777777" w:rsidR="009A2D69" w:rsidRDefault="009A2D69" w:rsidP="009A2D69">
            <w:pPr>
              <w:pStyle w:val="NCEAtablebody"/>
              <w:snapToGrid w:val="0"/>
              <w:jc w:val="center"/>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7812B8E7"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014C7899" w14:textId="77777777" w:rsidR="009A2D69" w:rsidRDefault="009A2D69" w:rsidP="009A2D69">
            <w:pPr>
              <w:pStyle w:val="NCEAtablebody"/>
              <w:snapToGrid w:val="0"/>
              <w:jc w:val="center"/>
              <w:rPr>
                <w:sz w:val="18"/>
              </w:rPr>
            </w:pPr>
            <w:r>
              <w:rPr>
                <w:sz w:val="18"/>
              </w:rPr>
              <w:t>√</w:t>
            </w:r>
          </w:p>
        </w:tc>
      </w:tr>
      <w:tr w:rsidR="009A2D69" w14:paraId="71FC5D49"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4146D49B" w14:textId="77777777" w:rsidR="009A2D69" w:rsidRDefault="009A2D69" w:rsidP="009A2D69">
            <w:pPr>
              <w:pStyle w:val="NCEAtablebody"/>
              <w:snapToGrid w:val="0"/>
              <w:rPr>
                <w:sz w:val="18"/>
              </w:rPr>
            </w:pPr>
            <w:r>
              <w:rPr>
                <w:sz w:val="18"/>
              </w:rPr>
              <w:t>3</w:t>
            </w:r>
          </w:p>
        </w:tc>
        <w:tc>
          <w:tcPr>
            <w:tcW w:w="1862" w:type="pct"/>
            <w:gridSpan w:val="2"/>
            <w:tcBorders>
              <w:top w:val="single" w:sz="4" w:space="0" w:color="000000"/>
              <w:left w:val="single" w:sz="4" w:space="0" w:color="000000"/>
              <w:bottom w:val="single" w:sz="4" w:space="0" w:color="000000"/>
            </w:tcBorders>
            <w:shd w:val="clear" w:color="auto" w:fill="auto"/>
          </w:tcPr>
          <w:p w14:paraId="5557246F" w14:textId="77777777" w:rsidR="009A2D69" w:rsidRDefault="009A2D69" w:rsidP="009A2D69">
            <w:pPr>
              <w:pStyle w:val="NCEAtablebody"/>
              <w:snapToGrid w:val="0"/>
              <w:rPr>
                <w:sz w:val="18"/>
              </w:rPr>
            </w:pPr>
            <w:r>
              <w:rPr>
                <w:sz w:val="18"/>
              </w:rPr>
              <w:t>Do I change the pace of my serves?</w:t>
            </w:r>
          </w:p>
        </w:tc>
        <w:tc>
          <w:tcPr>
            <w:tcW w:w="575" w:type="pct"/>
            <w:tcBorders>
              <w:top w:val="single" w:sz="4" w:space="0" w:color="000000"/>
              <w:left w:val="single" w:sz="4" w:space="0" w:color="000000"/>
              <w:bottom w:val="single" w:sz="4" w:space="0" w:color="000000"/>
            </w:tcBorders>
            <w:shd w:val="clear" w:color="auto" w:fill="auto"/>
          </w:tcPr>
          <w:p w14:paraId="0B1DA645"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0B8066C8"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57F3C598"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3DF0483D"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461014D7" w14:textId="77777777" w:rsidR="009A2D69" w:rsidRDefault="009A2D69" w:rsidP="009A2D69">
            <w:pPr>
              <w:pStyle w:val="NCEAtablebody"/>
              <w:snapToGrid w:val="0"/>
              <w:jc w:val="center"/>
              <w:rPr>
                <w:sz w:val="18"/>
              </w:rPr>
            </w:pPr>
          </w:p>
        </w:tc>
      </w:tr>
      <w:tr w:rsidR="009A2D69" w14:paraId="51593CCA"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7993A9E9" w14:textId="77777777" w:rsidR="009A2D69" w:rsidRDefault="009A2D69" w:rsidP="009A2D69">
            <w:pPr>
              <w:pStyle w:val="NCEAtablebody"/>
              <w:snapToGrid w:val="0"/>
              <w:rPr>
                <w:sz w:val="18"/>
              </w:rPr>
            </w:pPr>
            <w:r>
              <w:rPr>
                <w:sz w:val="18"/>
              </w:rPr>
              <w:t>4</w:t>
            </w:r>
          </w:p>
        </w:tc>
        <w:tc>
          <w:tcPr>
            <w:tcW w:w="1862" w:type="pct"/>
            <w:gridSpan w:val="2"/>
            <w:tcBorders>
              <w:top w:val="single" w:sz="4" w:space="0" w:color="000000"/>
              <w:left w:val="single" w:sz="4" w:space="0" w:color="000000"/>
              <w:bottom w:val="single" w:sz="4" w:space="0" w:color="000000"/>
            </w:tcBorders>
            <w:shd w:val="clear" w:color="auto" w:fill="auto"/>
          </w:tcPr>
          <w:p w14:paraId="30EA3B2B" w14:textId="77777777" w:rsidR="009A2D69" w:rsidRDefault="009A2D69" w:rsidP="009A2D69">
            <w:pPr>
              <w:pStyle w:val="NCEAtablebody"/>
              <w:snapToGrid w:val="0"/>
              <w:rPr>
                <w:sz w:val="18"/>
              </w:rPr>
            </w:pPr>
            <w:r>
              <w:rPr>
                <w:sz w:val="18"/>
              </w:rPr>
              <w:t>Do I get into position after each serve?</w:t>
            </w:r>
          </w:p>
        </w:tc>
        <w:tc>
          <w:tcPr>
            <w:tcW w:w="575" w:type="pct"/>
            <w:tcBorders>
              <w:top w:val="single" w:sz="4" w:space="0" w:color="000000"/>
              <w:left w:val="single" w:sz="4" w:space="0" w:color="000000"/>
              <w:bottom w:val="single" w:sz="4" w:space="0" w:color="000000"/>
            </w:tcBorders>
            <w:shd w:val="clear" w:color="auto" w:fill="auto"/>
          </w:tcPr>
          <w:p w14:paraId="24ECAD46"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26C0294D"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34FD44C4" w14:textId="77777777" w:rsidR="009A2D69" w:rsidRDefault="009A2D69" w:rsidP="009A2D69">
            <w:pPr>
              <w:pStyle w:val="NCEAtablebody"/>
              <w:snapToGrid w:val="0"/>
              <w:jc w:val="center"/>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7343EC37"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0FC9F218" w14:textId="77777777" w:rsidR="009A2D69" w:rsidRDefault="009A2D69" w:rsidP="009A2D69">
            <w:pPr>
              <w:pStyle w:val="NCEAtablebody"/>
              <w:snapToGrid w:val="0"/>
              <w:jc w:val="center"/>
              <w:rPr>
                <w:sz w:val="18"/>
              </w:rPr>
            </w:pPr>
          </w:p>
        </w:tc>
      </w:tr>
      <w:tr w:rsidR="009A2D69" w14:paraId="765E7EBD" w14:textId="77777777">
        <w:trPr>
          <w:trHeight w:val="308"/>
        </w:trPr>
        <w:tc>
          <w:tcPr>
            <w:tcW w:w="2123" w:type="pct"/>
            <w:gridSpan w:val="3"/>
            <w:tcBorders>
              <w:top w:val="single" w:sz="4" w:space="0" w:color="000000"/>
              <w:left w:val="single" w:sz="4" w:space="0" w:color="000000"/>
              <w:bottom w:val="single" w:sz="4" w:space="0" w:color="000000"/>
            </w:tcBorders>
            <w:shd w:val="clear" w:color="auto" w:fill="F3F3F3"/>
          </w:tcPr>
          <w:p w14:paraId="677DE274" w14:textId="77777777" w:rsidR="009A2D69" w:rsidRDefault="009A2D69" w:rsidP="009A2D69">
            <w:pPr>
              <w:pStyle w:val="NCEAtablebody"/>
              <w:snapToGrid w:val="0"/>
              <w:rPr>
                <w:b/>
                <w:sz w:val="18"/>
              </w:rPr>
            </w:pPr>
            <w:r>
              <w:rPr>
                <w:b/>
                <w:sz w:val="18"/>
              </w:rPr>
              <w:t>PG 4: Keeps position on the court</w:t>
            </w:r>
          </w:p>
        </w:tc>
        <w:tc>
          <w:tcPr>
            <w:tcW w:w="575" w:type="pct"/>
            <w:tcBorders>
              <w:top w:val="single" w:sz="4" w:space="0" w:color="000000"/>
              <w:left w:val="single" w:sz="4" w:space="0" w:color="000000"/>
              <w:bottom w:val="single" w:sz="4" w:space="0" w:color="000000"/>
            </w:tcBorders>
            <w:shd w:val="clear" w:color="auto" w:fill="F3F3F3"/>
          </w:tcPr>
          <w:p w14:paraId="63656A82"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44B3EC6C"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4581B3FD" w14:textId="77777777" w:rsidR="009A2D69" w:rsidRDefault="009A2D69" w:rsidP="009A2D69">
            <w:pPr>
              <w:pStyle w:val="NCEAtablebody"/>
              <w:snapToGrid w:val="0"/>
              <w:jc w:val="center"/>
              <w:rPr>
                <w:b/>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F3F3F3"/>
          </w:tcPr>
          <w:p w14:paraId="1BE2D910" w14:textId="77777777" w:rsidR="009A2D69" w:rsidRDefault="009A2D69" w:rsidP="009A2D69">
            <w:pPr>
              <w:pStyle w:val="NCEAtablebody"/>
              <w:snapToGrid w:val="0"/>
              <w:jc w:val="center"/>
              <w:rPr>
                <w:b/>
                <w:sz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68AE00B8" w14:textId="77777777" w:rsidR="009A2D69" w:rsidRDefault="009A2D69" w:rsidP="009A2D69">
            <w:pPr>
              <w:pStyle w:val="NCEAtablebody"/>
              <w:snapToGrid w:val="0"/>
              <w:jc w:val="center"/>
              <w:rPr>
                <w:b/>
                <w:sz w:val="18"/>
              </w:rPr>
            </w:pPr>
          </w:p>
        </w:tc>
      </w:tr>
      <w:tr w:rsidR="009A2D69" w14:paraId="6F80DBE9"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22310815" w14:textId="77777777" w:rsidR="009A2D69" w:rsidRDefault="009A2D69" w:rsidP="009A2D69">
            <w:pPr>
              <w:pStyle w:val="NCEAtablebody"/>
              <w:snapToGrid w:val="0"/>
              <w:rPr>
                <w:sz w:val="18"/>
              </w:rPr>
            </w:pPr>
            <w:r>
              <w:rPr>
                <w:sz w:val="18"/>
              </w:rPr>
              <w:t>1</w:t>
            </w:r>
          </w:p>
        </w:tc>
        <w:tc>
          <w:tcPr>
            <w:tcW w:w="1862" w:type="pct"/>
            <w:gridSpan w:val="2"/>
            <w:tcBorders>
              <w:top w:val="single" w:sz="4" w:space="0" w:color="000000"/>
              <w:left w:val="single" w:sz="4" w:space="0" w:color="000000"/>
              <w:bottom w:val="single" w:sz="4" w:space="0" w:color="000000"/>
            </w:tcBorders>
            <w:shd w:val="clear" w:color="auto" w:fill="auto"/>
          </w:tcPr>
          <w:p w14:paraId="4E0FC500" w14:textId="77777777" w:rsidR="009A2D69" w:rsidRDefault="009A2D69" w:rsidP="009A2D69">
            <w:pPr>
              <w:pStyle w:val="NCEAtablebody"/>
              <w:snapToGrid w:val="0"/>
              <w:rPr>
                <w:sz w:val="18"/>
              </w:rPr>
            </w:pPr>
            <w:r>
              <w:rPr>
                <w:sz w:val="18"/>
              </w:rPr>
              <w:t>Do I try to “read the game” for my position?</w:t>
            </w:r>
          </w:p>
        </w:tc>
        <w:tc>
          <w:tcPr>
            <w:tcW w:w="575" w:type="pct"/>
            <w:tcBorders>
              <w:top w:val="single" w:sz="4" w:space="0" w:color="000000"/>
              <w:left w:val="single" w:sz="4" w:space="0" w:color="000000"/>
              <w:bottom w:val="single" w:sz="4" w:space="0" w:color="000000"/>
            </w:tcBorders>
            <w:shd w:val="clear" w:color="auto" w:fill="auto"/>
          </w:tcPr>
          <w:p w14:paraId="4E0573C1"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42369C63"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441A63AC" w14:textId="77777777" w:rsidR="009A2D69" w:rsidRDefault="009A2D69" w:rsidP="009A2D69">
            <w:pPr>
              <w:pStyle w:val="NCEAtablebody"/>
              <w:snapToGrid w:val="0"/>
              <w:jc w:val="center"/>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436E91EE"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03E12624" w14:textId="77777777" w:rsidR="009A2D69" w:rsidRDefault="009A2D69" w:rsidP="009A2D69">
            <w:pPr>
              <w:pStyle w:val="NCEAtablebody"/>
              <w:snapToGrid w:val="0"/>
              <w:jc w:val="center"/>
              <w:rPr>
                <w:sz w:val="18"/>
              </w:rPr>
            </w:pPr>
            <w:r>
              <w:rPr>
                <w:sz w:val="18"/>
              </w:rPr>
              <w:t>√</w:t>
            </w:r>
          </w:p>
        </w:tc>
      </w:tr>
      <w:tr w:rsidR="009A2D69" w14:paraId="267A1C97" w14:textId="77777777">
        <w:trPr>
          <w:trHeight w:val="308"/>
        </w:trPr>
        <w:tc>
          <w:tcPr>
            <w:tcW w:w="261" w:type="pct"/>
            <w:tcBorders>
              <w:top w:val="single" w:sz="4" w:space="0" w:color="000000"/>
              <w:left w:val="single" w:sz="4" w:space="0" w:color="000000"/>
              <w:bottom w:val="single" w:sz="4" w:space="0" w:color="000000"/>
            </w:tcBorders>
            <w:shd w:val="clear" w:color="auto" w:fill="auto"/>
          </w:tcPr>
          <w:p w14:paraId="3D81799F" w14:textId="77777777" w:rsidR="009A2D69" w:rsidRDefault="009A2D69" w:rsidP="009A2D69">
            <w:pPr>
              <w:pStyle w:val="NCEAtablebody"/>
              <w:snapToGrid w:val="0"/>
              <w:rPr>
                <w:sz w:val="18"/>
              </w:rPr>
            </w:pPr>
            <w:r>
              <w:rPr>
                <w:sz w:val="18"/>
              </w:rPr>
              <w:t>2</w:t>
            </w:r>
          </w:p>
        </w:tc>
        <w:tc>
          <w:tcPr>
            <w:tcW w:w="1862" w:type="pct"/>
            <w:gridSpan w:val="2"/>
            <w:tcBorders>
              <w:top w:val="single" w:sz="4" w:space="0" w:color="000000"/>
              <w:left w:val="single" w:sz="4" w:space="0" w:color="000000"/>
              <w:bottom w:val="single" w:sz="4" w:space="0" w:color="000000"/>
            </w:tcBorders>
            <w:shd w:val="clear" w:color="auto" w:fill="auto"/>
          </w:tcPr>
          <w:p w14:paraId="2B23ABE5" w14:textId="77777777" w:rsidR="009A2D69" w:rsidRDefault="009A2D69" w:rsidP="009A2D69">
            <w:pPr>
              <w:pStyle w:val="NCEAtablebody"/>
              <w:snapToGrid w:val="0"/>
              <w:rPr>
                <w:sz w:val="18"/>
              </w:rPr>
            </w:pPr>
            <w:r>
              <w:rPr>
                <w:sz w:val="18"/>
              </w:rPr>
              <w:t>Do I follow my shot by adjusting my position on the court?</w:t>
            </w:r>
          </w:p>
        </w:tc>
        <w:tc>
          <w:tcPr>
            <w:tcW w:w="575" w:type="pct"/>
            <w:tcBorders>
              <w:top w:val="single" w:sz="4" w:space="0" w:color="000000"/>
              <w:left w:val="single" w:sz="4" w:space="0" w:color="000000"/>
              <w:bottom w:val="single" w:sz="4" w:space="0" w:color="000000"/>
            </w:tcBorders>
            <w:shd w:val="clear" w:color="auto" w:fill="auto"/>
          </w:tcPr>
          <w:p w14:paraId="12862F95"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40DC343B"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5ACC91C0"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7500562D"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28F6FDFA" w14:textId="77777777" w:rsidR="009A2D69" w:rsidRDefault="009A2D69" w:rsidP="009A2D69">
            <w:pPr>
              <w:pStyle w:val="NCEAtablebody"/>
              <w:snapToGrid w:val="0"/>
              <w:jc w:val="center"/>
              <w:rPr>
                <w:sz w:val="18"/>
              </w:rPr>
            </w:pPr>
          </w:p>
        </w:tc>
      </w:tr>
      <w:tr w:rsidR="009A2D69" w14:paraId="57845627"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35A78C3F" w14:textId="77777777" w:rsidR="009A2D69" w:rsidRDefault="009A2D69" w:rsidP="009A2D69">
            <w:pPr>
              <w:pStyle w:val="NCEAtablebody"/>
              <w:snapToGrid w:val="0"/>
              <w:rPr>
                <w:sz w:val="18"/>
              </w:rPr>
            </w:pPr>
            <w:r>
              <w:rPr>
                <w:sz w:val="18"/>
              </w:rPr>
              <w:t>3</w:t>
            </w:r>
          </w:p>
        </w:tc>
        <w:tc>
          <w:tcPr>
            <w:tcW w:w="1862" w:type="pct"/>
            <w:gridSpan w:val="2"/>
            <w:tcBorders>
              <w:top w:val="single" w:sz="4" w:space="0" w:color="000000"/>
              <w:left w:val="single" w:sz="4" w:space="0" w:color="000000"/>
              <w:bottom w:val="single" w:sz="4" w:space="0" w:color="000000"/>
            </w:tcBorders>
            <w:shd w:val="clear" w:color="auto" w:fill="auto"/>
          </w:tcPr>
          <w:p w14:paraId="77BC19FC" w14:textId="77777777" w:rsidR="009A2D69" w:rsidRDefault="009A2D69" w:rsidP="009A2D69">
            <w:pPr>
              <w:pStyle w:val="NCEAtablebody"/>
              <w:snapToGrid w:val="0"/>
              <w:rPr>
                <w:sz w:val="18"/>
              </w:rPr>
            </w:pPr>
            <w:r>
              <w:rPr>
                <w:sz w:val="18"/>
              </w:rPr>
              <w:t>Do I look at where my opponent is and move to cover them?</w:t>
            </w:r>
          </w:p>
        </w:tc>
        <w:tc>
          <w:tcPr>
            <w:tcW w:w="575" w:type="pct"/>
            <w:tcBorders>
              <w:top w:val="single" w:sz="4" w:space="0" w:color="000000"/>
              <w:left w:val="single" w:sz="4" w:space="0" w:color="000000"/>
              <w:bottom w:val="single" w:sz="4" w:space="0" w:color="000000"/>
            </w:tcBorders>
            <w:shd w:val="clear" w:color="auto" w:fill="auto"/>
          </w:tcPr>
          <w:p w14:paraId="063DD53B"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0D29F581"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1DBC0AC4"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51F5BDD2"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5B7FF91B" w14:textId="77777777" w:rsidR="009A2D69" w:rsidRDefault="009A2D69" w:rsidP="009A2D69">
            <w:pPr>
              <w:pStyle w:val="NCEAtablebody"/>
              <w:snapToGrid w:val="0"/>
              <w:jc w:val="center"/>
              <w:rPr>
                <w:sz w:val="18"/>
              </w:rPr>
            </w:pPr>
          </w:p>
        </w:tc>
      </w:tr>
      <w:tr w:rsidR="009A2D69" w14:paraId="6940CEBB"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0AE9EBBD" w14:textId="77777777" w:rsidR="009A2D69" w:rsidRDefault="009A2D69" w:rsidP="009A2D69">
            <w:pPr>
              <w:pStyle w:val="NCEAtablebody"/>
              <w:snapToGrid w:val="0"/>
              <w:rPr>
                <w:sz w:val="18"/>
              </w:rPr>
            </w:pPr>
            <w:r>
              <w:rPr>
                <w:sz w:val="18"/>
              </w:rPr>
              <w:t>4</w:t>
            </w:r>
          </w:p>
        </w:tc>
        <w:tc>
          <w:tcPr>
            <w:tcW w:w="1862" w:type="pct"/>
            <w:gridSpan w:val="2"/>
            <w:tcBorders>
              <w:top w:val="single" w:sz="4" w:space="0" w:color="000000"/>
              <w:left w:val="single" w:sz="4" w:space="0" w:color="000000"/>
              <w:bottom w:val="single" w:sz="4" w:space="0" w:color="000000"/>
            </w:tcBorders>
            <w:shd w:val="clear" w:color="auto" w:fill="auto"/>
          </w:tcPr>
          <w:p w14:paraId="4B0575C5" w14:textId="77777777" w:rsidR="009A2D69" w:rsidRDefault="009A2D69" w:rsidP="009A2D69">
            <w:pPr>
              <w:pStyle w:val="NCEAtablebody"/>
              <w:snapToGrid w:val="0"/>
              <w:rPr>
                <w:sz w:val="18"/>
              </w:rPr>
            </w:pPr>
            <w:r>
              <w:rPr>
                <w:sz w:val="18"/>
              </w:rPr>
              <w:t>Do I stay “on my toes” so that I can move quickly?</w:t>
            </w:r>
          </w:p>
        </w:tc>
        <w:tc>
          <w:tcPr>
            <w:tcW w:w="575" w:type="pct"/>
            <w:tcBorders>
              <w:top w:val="single" w:sz="4" w:space="0" w:color="000000"/>
              <w:left w:val="single" w:sz="4" w:space="0" w:color="000000"/>
              <w:bottom w:val="single" w:sz="4" w:space="0" w:color="000000"/>
            </w:tcBorders>
            <w:shd w:val="clear" w:color="auto" w:fill="auto"/>
          </w:tcPr>
          <w:p w14:paraId="2B83E4AE"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7DE8A014" w14:textId="77777777" w:rsidR="009A2D69" w:rsidRDefault="009A2D69" w:rsidP="009A2D69">
            <w:pPr>
              <w:pStyle w:val="NCEAtablebody"/>
              <w:snapToGrid w:val="0"/>
              <w:jc w:val="center"/>
              <w:rPr>
                <w:sz w:val="18"/>
              </w:rPr>
            </w:pPr>
            <w:r>
              <w:rPr>
                <w:sz w:val="18"/>
              </w:rPr>
              <w:t>√</w:t>
            </w:r>
          </w:p>
        </w:tc>
        <w:tc>
          <w:tcPr>
            <w:tcW w:w="576" w:type="pct"/>
            <w:tcBorders>
              <w:top w:val="single" w:sz="4" w:space="0" w:color="000000"/>
              <w:left w:val="single" w:sz="4" w:space="0" w:color="000000"/>
              <w:bottom w:val="single" w:sz="4" w:space="0" w:color="000000"/>
            </w:tcBorders>
            <w:shd w:val="clear" w:color="auto" w:fill="auto"/>
          </w:tcPr>
          <w:p w14:paraId="60521A4C" w14:textId="77777777" w:rsidR="009A2D69" w:rsidRDefault="009A2D69" w:rsidP="009A2D69">
            <w:pPr>
              <w:pStyle w:val="NCEAtablebody"/>
              <w:snapToGrid w:val="0"/>
              <w:jc w:val="center"/>
              <w:rPr>
                <w:sz w:val="18"/>
              </w:rPr>
            </w:pPr>
            <w:r>
              <w:rPr>
                <w:sz w:val="18"/>
              </w:rPr>
              <w:t>√</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48C7B957" w14:textId="77777777" w:rsidR="009A2D69" w:rsidRDefault="009A2D69" w:rsidP="009A2D69">
            <w:pPr>
              <w:pStyle w:val="NCEAtablebody"/>
              <w:snapToGrid w:val="0"/>
              <w:jc w:val="center"/>
              <w:rPr>
                <w:sz w:val="18"/>
              </w:rPr>
            </w:pPr>
          </w:p>
        </w:tc>
        <w:tc>
          <w:tcPr>
            <w:tcW w:w="575" w:type="pct"/>
            <w:tcBorders>
              <w:top w:val="single" w:sz="4" w:space="0" w:color="000000"/>
              <w:left w:val="single" w:sz="4" w:space="0" w:color="000000"/>
              <w:bottom w:val="single" w:sz="4" w:space="0" w:color="000000"/>
              <w:right w:val="single" w:sz="4" w:space="0" w:color="000000"/>
            </w:tcBorders>
          </w:tcPr>
          <w:p w14:paraId="311E0F61" w14:textId="77777777" w:rsidR="009A2D69" w:rsidRDefault="009A2D69" w:rsidP="009A2D69">
            <w:pPr>
              <w:pStyle w:val="NCEAtablebody"/>
              <w:snapToGrid w:val="0"/>
              <w:jc w:val="center"/>
              <w:rPr>
                <w:sz w:val="18"/>
              </w:rPr>
            </w:pPr>
            <w:r>
              <w:rPr>
                <w:sz w:val="18"/>
              </w:rPr>
              <w:t>√</w:t>
            </w:r>
          </w:p>
        </w:tc>
      </w:tr>
      <w:tr w:rsidR="009A2D69" w14:paraId="06F28DF5" w14:textId="77777777">
        <w:trPr>
          <w:trHeight w:val="308"/>
        </w:trPr>
        <w:tc>
          <w:tcPr>
            <w:tcW w:w="2123" w:type="pct"/>
            <w:gridSpan w:val="3"/>
            <w:tcBorders>
              <w:top w:val="single" w:sz="4" w:space="0" w:color="000000"/>
              <w:left w:val="single" w:sz="4" w:space="0" w:color="000000"/>
              <w:bottom w:val="single" w:sz="4" w:space="0" w:color="000000"/>
            </w:tcBorders>
            <w:shd w:val="clear" w:color="auto" w:fill="F3F3F3"/>
          </w:tcPr>
          <w:p w14:paraId="7647DB9C" w14:textId="77777777" w:rsidR="009A2D69" w:rsidRDefault="009A2D69" w:rsidP="009A2D69">
            <w:pPr>
              <w:pStyle w:val="NCEAtablebody"/>
              <w:snapToGrid w:val="0"/>
              <w:rPr>
                <w:b/>
                <w:sz w:val="18"/>
              </w:rPr>
            </w:pPr>
            <w:r>
              <w:rPr>
                <w:b/>
                <w:sz w:val="18"/>
              </w:rPr>
              <w:t>PG 5:</w:t>
            </w:r>
          </w:p>
        </w:tc>
        <w:tc>
          <w:tcPr>
            <w:tcW w:w="575" w:type="pct"/>
            <w:tcBorders>
              <w:top w:val="single" w:sz="4" w:space="0" w:color="000000"/>
              <w:left w:val="single" w:sz="4" w:space="0" w:color="000000"/>
              <w:bottom w:val="single" w:sz="4" w:space="0" w:color="000000"/>
            </w:tcBorders>
            <w:shd w:val="clear" w:color="auto" w:fill="F3F3F3"/>
          </w:tcPr>
          <w:p w14:paraId="3DC0DD4B"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2AF65632" w14:textId="77777777" w:rsidR="009A2D69" w:rsidRDefault="009A2D69" w:rsidP="009A2D69">
            <w:pPr>
              <w:pStyle w:val="NCEAtablebody"/>
              <w:snapToGrid w:val="0"/>
              <w:jc w:val="center"/>
              <w:rPr>
                <w:b/>
                <w:sz w:val="18"/>
              </w:rPr>
            </w:pPr>
          </w:p>
        </w:tc>
        <w:tc>
          <w:tcPr>
            <w:tcW w:w="576" w:type="pct"/>
            <w:tcBorders>
              <w:top w:val="single" w:sz="4" w:space="0" w:color="000000"/>
              <w:left w:val="single" w:sz="4" w:space="0" w:color="000000"/>
              <w:bottom w:val="single" w:sz="4" w:space="0" w:color="000000"/>
            </w:tcBorders>
            <w:shd w:val="clear" w:color="auto" w:fill="F3F3F3"/>
          </w:tcPr>
          <w:p w14:paraId="47558EBC" w14:textId="77777777" w:rsidR="009A2D69" w:rsidRDefault="009A2D69" w:rsidP="009A2D69">
            <w:pPr>
              <w:pStyle w:val="NCEAtablebody"/>
              <w:snapToGrid w:val="0"/>
              <w:rPr>
                <w:b/>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F3F3F3"/>
          </w:tcPr>
          <w:p w14:paraId="3851A295" w14:textId="77777777" w:rsidR="009A2D69" w:rsidRDefault="009A2D69" w:rsidP="009A2D69">
            <w:pPr>
              <w:pStyle w:val="NCEAtablebody"/>
              <w:snapToGrid w:val="0"/>
              <w:rPr>
                <w:b/>
                <w:sz w:val="18"/>
              </w:rPr>
            </w:pPr>
          </w:p>
        </w:tc>
        <w:tc>
          <w:tcPr>
            <w:tcW w:w="575" w:type="pct"/>
            <w:tcBorders>
              <w:top w:val="single" w:sz="4" w:space="0" w:color="000000"/>
              <w:left w:val="single" w:sz="4" w:space="0" w:color="000000"/>
              <w:bottom w:val="single" w:sz="4" w:space="0" w:color="000000"/>
              <w:right w:val="single" w:sz="4" w:space="0" w:color="000000"/>
            </w:tcBorders>
            <w:shd w:val="clear" w:color="auto" w:fill="F3F3F3"/>
          </w:tcPr>
          <w:p w14:paraId="2ED6F144" w14:textId="77777777" w:rsidR="009A2D69" w:rsidRDefault="009A2D69" w:rsidP="009A2D69">
            <w:pPr>
              <w:pStyle w:val="NCEAtablebody"/>
              <w:snapToGrid w:val="0"/>
              <w:rPr>
                <w:b/>
                <w:sz w:val="18"/>
              </w:rPr>
            </w:pPr>
          </w:p>
        </w:tc>
      </w:tr>
      <w:tr w:rsidR="009A2D69" w14:paraId="525974B8"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223C91B9" w14:textId="77777777" w:rsidR="009A2D69" w:rsidRDefault="009A2D69" w:rsidP="009A2D69">
            <w:pPr>
              <w:pStyle w:val="NCEAtablebody"/>
              <w:snapToGrid w:val="0"/>
              <w:rPr>
                <w:sz w:val="18"/>
              </w:rPr>
            </w:pPr>
            <w:r>
              <w:rPr>
                <w:sz w:val="18"/>
              </w:rPr>
              <w:t>1</w:t>
            </w:r>
          </w:p>
        </w:tc>
        <w:tc>
          <w:tcPr>
            <w:tcW w:w="1862" w:type="pct"/>
            <w:gridSpan w:val="2"/>
            <w:tcBorders>
              <w:top w:val="single" w:sz="4" w:space="0" w:color="000000"/>
              <w:left w:val="single" w:sz="4" w:space="0" w:color="000000"/>
              <w:bottom w:val="single" w:sz="4" w:space="0" w:color="000000"/>
            </w:tcBorders>
            <w:shd w:val="clear" w:color="auto" w:fill="auto"/>
          </w:tcPr>
          <w:p w14:paraId="08AF3602"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tcBorders>
            <w:shd w:val="clear" w:color="auto" w:fill="auto"/>
          </w:tcPr>
          <w:p w14:paraId="44B7AF5C"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55CF44F2"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0B94E0AB" w14:textId="77777777" w:rsidR="009A2D69" w:rsidRDefault="009A2D69" w:rsidP="009A2D69">
            <w:pPr>
              <w:pStyle w:val="NCEAtablebody"/>
              <w:snapToGrid w:val="0"/>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97BB10C"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right w:val="single" w:sz="4" w:space="0" w:color="000000"/>
            </w:tcBorders>
          </w:tcPr>
          <w:p w14:paraId="49440AA7" w14:textId="77777777" w:rsidR="009A2D69" w:rsidRDefault="009A2D69" w:rsidP="009A2D69">
            <w:pPr>
              <w:pStyle w:val="NCEAtablebody"/>
              <w:snapToGrid w:val="0"/>
              <w:rPr>
                <w:sz w:val="18"/>
              </w:rPr>
            </w:pPr>
          </w:p>
        </w:tc>
      </w:tr>
      <w:tr w:rsidR="009A2D69" w14:paraId="58E07462" w14:textId="77777777">
        <w:trPr>
          <w:trHeight w:val="308"/>
        </w:trPr>
        <w:tc>
          <w:tcPr>
            <w:tcW w:w="261" w:type="pct"/>
            <w:tcBorders>
              <w:top w:val="single" w:sz="4" w:space="0" w:color="000000"/>
              <w:left w:val="single" w:sz="4" w:space="0" w:color="000000"/>
              <w:bottom w:val="single" w:sz="4" w:space="0" w:color="000000"/>
            </w:tcBorders>
            <w:shd w:val="clear" w:color="auto" w:fill="auto"/>
          </w:tcPr>
          <w:p w14:paraId="4CDF9EB2" w14:textId="77777777" w:rsidR="009A2D69" w:rsidRDefault="009A2D69" w:rsidP="009A2D69">
            <w:pPr>
              <w:pStyle w:val="NCEAtablebody"/>
              <w:snapToGrid w:val="0"/>
              <w:rPr>
                <w:sz w:val="18"/>
              </w:rPr>
            </w:pPr>
            <w:r>
              <w:rPr>
                <w:sz w:val="18"/>
              </w:rPr>
              <w:t>2</w:t>
            </w:r>
          </w:p>
        </w:tc>
        <w:tc>
          <w:tcPr>
            <w:tcW w:w="1862" w:type="pct"/>
            <w:gridSpan w:val="2"/>
            <w:tcBorders>
              <w:top w:val="single" w:sz="4" w:space="0" w:color="000000"/>
              <w:left w:val="single" w:sz="4" w:space="0" w:color="000000"/>
              <w:bottom w:val="single" w:sz="4" w:space="0" w:color="000000"/>
            </w:tcBorders>
            <w:shd w:val="clear" w:color="auto" w:fill="auto"/>
          </w:tcPr>
          <w:p w14:paraId="39D7E310"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tcBorders>
            <w:shd w:val="clear" w:color="auto" w:fill="auto"/>
          </w:tcPr>
          <w:p w14:paraId="2A2EB2D5"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5C8F5CEF"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02ED2893" w14:textId="77777777" w:rsidR="009A2D69" w:rsidRDefault="009A2D69" w:rsidP="009A2D69">
            <w:pPr>
              <w:pStyle w:val="NCEAtablebody"/>
              <w:snapToGrid w:val="0"/>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5F3A4A85"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right w:val="single" w:sz="4" w:space="0" w:color="000000"/>
            </w:tcBorders>
          </w:tcPr>
          <w:p w14:paraId="5A49B638" w14:textId="77777777" w:rsidR="009A2D69" w:rsidRDefault="009A2D69" w:rsidP="009A2D69">
            <w:pPr>
              <w:pStyle w:val="NCEAtablebody"/>
              <w:snapToGrid w:val="0"/>
              <w:rPr>
                <w:sz w:val="18"/>
              </w:rPr>
            </w:pPr>
          </w:p>
        </w:tc>
      </w:tr>
      <w:tr w:rsidR="009A2D69" w14:paraId="1B7956AF"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35DDBEFA" w14:textId="77777777" w:rsidR="009A2D69" w:rsidRDefault="009A2D69" w:rsidP="009A2D69">
            <w:pPr>
              <w:pStyle w:val="NCEAtablebody"/>
              <w:snapToGrid w:val="0"/>
              <w:rPr>
                <w:sz w:val="18"/>
              </w:rPr>
            </w:pPr>
            <w:r>
              <w:rPr>
                <w:sz w:val="18"/>
              </w:rPr>
              <w:t>3</w:t>
            </w:r>
          </w:p>
        </w:tc>
        <w:tc>
          <w:tcPr>
            <w:tcW w:w="1862" w:type="pct"/>
            <w:gridSpan w:val="2"/>
            <w:tcBorders>
              <w:top w:val="single" w:sz="4" w:space="0" w:color="000000"/>
              <w:left w:val="single" w:sz="4" w:space="0" w:color="000000"/>
              <w:bottom w:val="single" w:sz="4" w:space="0" w:color="000000"/>
            </w:tcBorders>
            <w:shd w:val="clear" w:color="auto" w:fill="auto"/>
          </w:tcPr>
          <w:p w14:paraId="16F43B77"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tcBorders>
            <w:shd w:val="clear" w:color="auto" w:fill="auto"/>
          </w:tcPr>
          <w:p w14:paraId="3299F203"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56E63641"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58BC3B4C" w14:textId="77777777" w:rsidR="009A2D69" w:rsidRDefault="009A2D69" w:rsidP="009A2D69">
            <w:pPr>
              <w:pStyle w:val="NCEAtablebody"/>
              <w:snapToGrid w:val="0"/>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483BAABA"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right w:val="single" w:sz="4" w:space="0" w:color="000000"/>
            </w:tcBorders>
          </w:tcPr>
          <w:p w14:paraId="34116C6D" w14:textId="77777777" w:rsidR="009A2D69" w:rsidRDefault="009A2D69" w:rsidP="009A2D69">
            <w:pPr>
              <w:pStyle w:val="NCEAtablebody"/>
              <w:snapToGrid w:val="0"/>
              <w:rPr>
                <w:sz w:val="18"/>
              </w:rPr>
            </w:pPr>
          </w:p>
        </w:tc>
      </w:tr>
      <w:tr w:rsidR="009A2D69" w14:paraId="3C11D045" w14:textId="77777777">
        <w:trPr>
          <w:trHeight w:val="309"/>
        </w:trPr>
        <w:tc>
          <w:tcPr>
            <w:tcW w:w="261" w:type="pct"/>
            <w:tcBorders>
              <w:top w:val="single" w:sz="4" w:space="0" w:color="000000"/>
              <w:left w:val="single" w:sz="4" w:space="0" w:color="000000"/>
              <w:bottom w:val="single" w:sz="4" w:space="0" w:color="000000"/>
            </w:tcBorders>
            <w:shd w:val="clear" w:color="auto" w:fill="auto"/>
          </w:tcPr>
          <w:p w14:paraId="18FF3D2F" w14:textId="77777777" w:rsidR="009A2D69" w:rsidRDefault="009A2D69" w:rsidP="009A2D69">
            <w:pPr>
              <w:pStyle w:val="NCEAtablebody"/>
              <w:snapToGrid w:val="0"/>
              <w:rPr>
                <w:sz w:val="18"/>
              </w:rPr>
            </w:pPr>
            <w:r>
              <w:rPr>
                <w:sz w:val="18"/>
              </w:rPr>
              <w:t>4</w:t>
            </w:r>
          </w:p>
        </w:tc>
        <w:tc>
          <w:tcPr>
            <w:tcW w:w="1862" w:type="pct"/>
            <w:gridSpan w:val="2"/>
            <w:tcBorders>
              <w:top w:val="single" w:sz="4" w:space="0" w:color="000000"/>
              <w:left w:val="single" w:sz="4" w:space="0" w:color="000000"/>
              <w:bottom w:val="single" w:sz="4" w:space="0" w:color="000000"/>
            </w:tcBorders>
            <w:shd w:val="clear" w:color="auto" w:fill="auto"/>
          </w:tcPr>
          <w:p w14:paraId="12DB041A"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tcBorders>
            <w:shd w:val="clear" w:color="auto" w:fill="auto"/>
          </w:tcPr>
          <w:p w14:paraId="77390C9E"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62A60BEC" w14:textId="77777777" w:rsidR="009A2D69" w:rsidRDefault="009A2D69" w:rsidP="009A2D69">
            <w:pPr>
              <w:pStyle w:val="NCEAtablebody"/>
              <w:snapToGrid w:val="0"/>
              <w:rPr>
                <w:sz w:val="18"/>
              </w:rPr>
            </w:pPr>
          </w:p>
        </w:tc>
        <w:tc>
          <w:tcPr>
            <w:tcW w:w="576" w:type="pct"/>
            <w:tcBorders>
              <w:top w:val="single" w:sz="4" w:space="0" w:color="000000"/>
              <w:left w:val="single" w:sz="4" w:space="0" w:color="000000"/>
              <w:bottom w:val="single" w:sz="4" w:space="0" w:color="000000"/>
            </w:tcBorders>
            <w:shd w:val="clear" w:color="auto" w:fill="auto"/>
          </w:tcPr>
          <w:p w14:paraId="172446C3" w14:textId="77777777" w:rsidR="009A2D69" w:rsidRDefault="009A2D69" w:rsidP="009A2D69">
            <w:pPr>
              <w:pStyle w:val="NCEAtablebody"/>
              <w:snapToGrid w:val="0"/>
              <w:rPr>
                <w:sz w:val="18"/>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tcPr>
          <w:p w14:paraId="65BB5B23" w14:textId="77777777" w:rsidR="009A2D69" w:rsidRDefault="009A2D69" w:rsidP="009A2D69">
            <w:pPr>
              <w:pStyle w:val="NCEAtablebody"/>
              <w:snapToGrid w:val="0"/>
              <w:rPr>
                <w:sz w:val="18"/>
              </w:rPr>
            </w:pPr>
          </w:p>
        </w:tc>
        <w:tc>
          <w:tcPr>
            <w:tcW w:w="575" w:type="pct"/>
            <w:tcBorders>
              <w:top w:val="single" w:sz="4" w:space="0" w:color="000000"/>
              <w:left w:val="single" w:sz="4" w:space="0" w:color="000000"/>
              <w:bottom w:val="single" w:sz="4" w:space="0" w:color="000000"/>
              <w:right w:val="single" w:sz="4" w:space="0" w:color="000000"/>
            </w:tcBorders>
          </w:tcPr>
          <w:p w14:paraId="5FA445AC" w14:textId="77777777" w:rsidR="009A2D69" w:rsidRDefault="009A2D69" w:rsidP="009A2D69">
            <w:pPr>
              <w:pStyle w:val="NCEAtablebody"/>
              <w:snapToGrid w:val="0"/>
              <w:rPr>
                <w:sz w:val="18"/>
              </w:rPr>
            </w:pPr>
          </w:p>
        </w:tc>
      </w:tr>
      <w:tr w:rsidR="009A2D69" w14:paraId="5E5A0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4" w:type="pct"/>
          <w:trHeight w:val="1176"/>
        </w:trPr>
        <w:tc>
          <w:tcPr>
            <w:tcW w:w="4406" w:type="pct"/>
            <w:gridSpan w:val="7"/>
          </w:tcPr>
          <w:p w14:paraId="126FB96A" w14:textId="77777777" w:rsidR="009A2D69" w:rsidRPr="00333E35" w:rsidRDefault="009A2D69" w:rsidP="009A2D69">
            <w:pPr>
              <w:pStyle w:val="NCEAtablebody"/>
              <w:rPr>
                <w:sz w:val="18"/>
              </w:rPr>
            </w:pPr>
            <w:r w:rsidRPr="00333E35">
              <w:rPr>
                <w:sz w:val="18"/>
              </w:rPr>
              <w:lastRenderedPageBreak/>
              <w:t>Note: √ = demonstrated the specific skill within the performance goals</w:t>
            </w:r>
          </w:p>
          <w:p w14:paraId="6328E2E2" w14:textId="77777777" w:rsidR="009A2D69" w:rsidRPr="00333E35" w:rsidRDefault="009A2D69" w:rsidP="009A2D69">
            <w:pPr>
              <w:pStyle w:val="NCEAtablebody"/>
              <w:rPr>
                <w:sz w:val="18"/>
              </w:rPr>
            </w:pPr>
            <w:r w:rsidRPr="00333E35">
              <w:rPr>
                <w:sz w:val="18"/>
              </w:rPr>
              <w:t xml:space="preserve">         H = high quality skill</w:t>
            </w:r>
          </w:p>
          <w:p w14:paraId="3294EDF7" w14:textId="77777777" w:rsidR="009A2D69" w:rsidRPr="00333E35" w:rsidRDefault="009A2D69" w:rsidP="009A2D69">
            <w:pPr>
              <w:pStyle w:val="NCEAtablebody"/>
              <w:rPr>
                <w:sz w:val="18"/>
              </w:rPr>
            </w:pPr>
          </w:p>
          <w:p w14:paraId="1679EBDC" w14:textId="77777777" w:rsidR="009A2D69" w:rsidRDefault="009A2D69" w:rsidP="009A2D69">
            <w:pPr>
              <w:pStyle w:val="NCEAtablebody"/>
            </w:pPr>
            <w:r w:rsidRPr="00333E35">
              <w:rPr>
                <w:sz w:val="18"/>
              </w:rPr>
              <w:t>Note that a series of √ over the observations would indicate that the specific skill/strategy has been demonstrated consistently.</w:t>
            </w:r>
          </w:p>
        </w:tc>
      </w:tr>
    </w:tbl>
    <w:p w14:paraId="3E39C924" w14:textId="77777777" w:rsidR="009A2D69" w:rsidRDefault="009A2D69">
      <w:pPr>
        <w:sectPr w:rsidR="009A2D69">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720" w:footer="720" w:gutter="0"/>
          <w:cols w:space="720"/>
          <w:docGrid w:linePitch="360"/>
        </w:sectPr>
      </w:pPr>
    </w:p>
    <w:p w14:paraId="49E64F75" w14:textId="77777777" w:rsidR="009A2D69" w:rsidRDefault="009A2D69">
      <w:pPr>
        <w:pStyle w:val="NCEAL2heading"/>
      </w:pPr>
      <w:r>
        <w:lastRenderedPageBreak/>
        <w:t xml:space="preserve">Assessment Schedule: Physical Education </w:t>
      </w:r>
      <w:r w:rsidR="00B501F8">
        <w:t xml:space="preserve">90964 </w:t>
      </w:r>
      <w:r>
        <w:t>A Quality Performance</w:t>
      </w:r>
    </w:p>
    <w:tbl>
      <w:tblPr>
        <w:tblW w:w="5000" w:type="pct"/>
        <w:tblLook w:val="0000" w:firstRow="0" w:lastRow="0" w:firstColumn="0" w:lastColumn="0" w:noHBand="0" w:noVBand="0"/>
      </w:tblPr>
      <w:tblGrid>
        <w:gridCol w:w="4722"/>
        <w:gridCol w:w="4726"/>
        <w:gridCol w:w="4726"/>
      </w:tblGrid>
      <w:tr w:rsidR="009A2D69" w14:paraId="1246DD88" w14:textId="77777777">
        <w:tc>
          <w:tcPr>
            <w:tcW w:w="1666" w:type="pct"/>
            <w:tcBorders>
              <w:top w:val="single" w:sz="4" w:space="0" w:color="000000"/>
              <w:left w:val="single" w:sz="4" w:space="0" w:color="000000"/>
              <w:bottom w:val="single" w:sz="4" w:space="0" w:color="000000"/>
            </w:tcBorders>
            <w:shd w:val="clear" w:color="auto" w:fill="auto"/>
          </w:tcPr>
          <w:p w14:paraId="23830C21" w14:textId="77777777" w:rsidR="009A2D69" w:rsidRDefault="009A2D69" w:rsidP="009A2D69">
            <w:pPr>
              <w:pStyle w:val="NCEAtablehead"/>
            </w:pPr>
            <w:r>
              <w:t>Evidence/Judgements for Achievement</w:t>
            </w:r>
          </w:p>
        </w:tc>
        <w:tc>
          <w:tcPr>
            <w:tcW w:w="1667" w:type="pct"/>
            <w:tcBorders>
              <w:top w:val="single" w:sz="4" w:space="0" w:color="000000"/>
              <w:left w:val="single" w:sz="4" w:space="0" w:color="000000"/>
              <w:bottom w:val="single" w:sz="4" w:space="0" w:color="000000"/>
            </w:tcBorders>
            <w:shd w:val="clear" w:color="auto" w:fill="auto"/>
          </w:tcPr>
          <w:p w14:paraId="7575128B" w14:textId="77777777" w:rsidR="009A2D69" w:rsidRDefault="009A2D69" w:rsidP="009A2D69">
            <w:pPr>
              <w:pStyle w:val="NCEAtablehead"/>
            </w:pPr>
            <w:r>
              <w:t>Evidence/Judgements for 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2755666B" w14:textId="77777777" w:rsidR="009A2D69" w:rsidRDefault="009A2D69" w:rsidP="009A2D69">
            <w:pPr>
              <w:pStyle w:val="NCEAtablehead"/>
            </w:pPr>
            <w:r>
              <w:t>Evidence/Judgements for Achievement with Excellence</w:t>
            </w:r>
          </w:p>
        </w:tc>
      </w:tr>
      <w:tr w:rsidR="009A2D69" w14:paraId="0E54FFB7" w14:textId="77777777">
        <w:tc>
          <w:tcPr>
            <w:tcW w:w="1666" w:type="pct"/>
            <w:tcBorders>
              <w:top w:val="single" w:sz="4" w:space="0" w:color="000000"/>
              <w:left w:val="single" w:sz="4" w:space="0" w:color="000000"/>
              <w:bottom w:val="single" w:sz="4" w:space="0" w:color="000000"/>
            </w:tcBorders>
            <w:shd w:val="clear" w:color="auto" w:fill="auto"/>
          </w:tcPr>
          <w:p w14:paraId="43AD68E6" w14:textId="77777777" w:rsidR="009A2D69" w:rsidRDefault="009A2D69">
            <w:pPr>
              <w:pStyle w:val="NCEAtablebody"/>
              <w:snapToGrid w:val="0"/>
              <w:rPr>
                <w:rFonts w:cs="Arial"/>
                <w:szCs w:val="22"/>
              </w:rPr>
            </w:pPr>
            <w:r>
              <w:rPr>
                <w:rFonts w:cs="Arial"/>
                <w:szCs w:val="22"/>
              </w:rPr>
              <w:t>The student demonstrates quality movement in the performance of a physical skill.</w:t>
            </w:r>
          </w:p>
          <w:p w14:paraId="6E9E05C3" w14:textId="77777777" w:rsidR="009A2D69" w:rsidRDefault="009A2D69">
            <w:pPr>
              <w:pStyle w:val="NCEAtablebody"/>
              <w:rPr>
                <w:rFonts w:cs="Arial"/>
                <w:szCs w:val="22"/>
              </w:rPr>
            </w:pPr>
          </w:p>
          <w:p w14:paraId="3F4FEB3F" w14:textId="77777777" w:rsidR="009A2D69" w:rsidRDefault="009A2D69" w:rsidP="009A2D69">
            <w:pPr>
              <w:pStyle w:val="NCEAtablebody"/>
              <w:rPr>
                <w:rFonts w:cs="Arial"/>
                <w:szCs w:val="22"/>
              </w:rPr>
            </w:pPr>
            <w:r>
              <w:rPr>
                <w:rFonts w:cs="Arial"/>
                <w:szCs w:val="22"/>
              </w:rPr>
              <w:t>For each P</w:t>
            </w:r>
            <w:r w:rsidR="00D3247B">
              <w:rPr>
                <w:rFonts w:cs="Arial"/>
                <w:szCs w:val="22"/>
              </w:rPr>
              <w:t xml:space="preserve">erformance </w:t>
            </w:r>
            <w:r>
              <w:rPr>
                <w:rFonts w:cs="Arial"/>
                <w:szCs w:val="22"/>
              </w:rPr>
              <w:t>G</w:t>
            </w:r>
            <w:r w:rsidR="00D3247B">
              <w:rPr>
                <w:rFonts w:cs="Arial"/>
                <w:szCs w:val="22"/>
              </w:rPr>
              <w:t>oal</w:t>
            </w:r>
            <w:r>
              <w:rPr>
                <w:rFonts w:cs="Arial"/>
                <w:szCs w:val="22"/>
              </w:rPr>
              <w:t>, student has demonstrated a sufficient level of quality movement for most of the established criteria.</w:t>
            </w:r>
          </w:p>
        </w:tc>
        <w:tc>
          <w:tcPr>
            <w:tcW w:w="1667" w:type="pct"/>
            <w:tcBorders>
              <w:top w:val="single" w:sz="4" w:space="0" w:color="000000"/>
              <w:left w:val="single" w:sz="4" w:space="0" w:color="000000"/>
              <w:bottom w:val="single" w:sz="4" w:space="0" w:color="000000"/>
            </w:tcBorders>
            <w:shd w:val="clear" w:color="auto" w:fill="auto"/>
          </w:tcPr>
          <w:p w14:paraId="7800AED1" w14:textId="77777777" w:rsidR="009A2D69" w:rsidRDefault="009A2D69">
            <w:pPr>
              <w:pStyle w:val="NCEAtablebody"/>
              <w:snapToGrid w:val="0"/>
              <w:rPr>
                <w:rFonts w:cs="Arial"/>
                <w:szCs w:val="22"/>
              </w:rPr>
            </w:pPr>
            <w:r>
              <w:rPr>
                <w:rFonts w:cs="Arial"/>
                <w:szCs w:val="22"/>
              </w:rPr>
              <w:t>The student consistently demonstrates quality movement in the performance of a physical skill.</w:t>
            </w:r>
          </w:p>
          <w:p w14:paraId="4D3F8D73" w14:textId="77777777" w:rsidR="009A2D69" w:rsidRDefault="009A2D69">
            <w:pPr>
              <w:pStyle w:val="NCEAtablebody"/>
              <w:rPr>
                <w:rFonts w:cs="Arial"/>
                <w:szCs w:val="22"/>
              </w:rPr>
            </w:pPr>
          </w:p>
          <w:p w14:paraId="1A2242A1" w14:textId="77777777" w:rsidR="009A2D69" w:rsidRDefault="009A2D69" w:rsidP="009A2D69">
            <w:pPr>
              <w:pStyle w:val="NCEAtablebody"/>
              <w:rPr>
                <w:rFonts w:cs="Arial"/>
                <w:szCs w:val="22"/>
              </w:rPr>
            </w:pPr>
            <w:r>
              <w:rPr>
                <w:rFonts w:cs="Arial"/>
                <w:szCs w:val="22"/>
              </w:rPr>
              <w:t>For each P</w:t>
            </w:r>
            <w:r w:rsidR="00D3247B">
              <w:rPr>
                <w:rFonts w:cs="Arial"/>
                <w:szCs w:val="22"/>
              </w:rPr>
              <w:t xml:space="preserve">erformance </w:t>
            </w:r>
            <w:r>
              <w:rPr>
                <w:rFonts w:cs="Arial"/>
                <w:szCs w:val="22"/>
              </w:rPr>
              <w:t>G</w:t>
            </w:r>
            <w:r w:rsidR="00D3247B">
              <w:rPr>
                <w:rFonts w:cs="Arial"/>
                <w:szCs w:val="22"/>
              </w:rPr>
              <w:t>oal</w:t>
            </w:r>
            <w:r>
              <w:rPr>
                <w:rFonts w:cs="Arial"/>
                <w:szCs w:val="22"/>
              </w:rPr>
              <w:t>, student has consistently demonstrated a sufficient level of quality movement for most of the established criteria.</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2F62E9C4" w14:textId="77777777" w:rsidR="009A2D69" w:rsidRDefault="009A2D69">
            <w:pPr>
              <w:pStyle w:val="NCEAtablebody"/>
              <w:snapToGrid w:val="0"/>
              <w:rPr>
                <w:rFonts w:cs="Arial"/>
                <w:szCs w:val="22"/>
              </w:rPr>
            </w:pPr>
            <w:r>
              <w:rPr>
                <w:rFonts w:cs="Arial"/>
                <w:szCs w:val="22"/>
              </w:rPr>
              <w:t>The student consistently demonstrates high quality movement in the performance of a physical skill.</w:t>
            </w:r>
          </w:p>
          <w:p w14:paraId="00AEBE6D" w14:textId="77777777" w:rsidR="009A2D69" w:rsidRDefault="009A2D69">
            <w:pPr>
              <w:pStyle w:val="NCEAtablebody"/>
              <w:rPr>
                <w:rFonts w:cs="Arial"/>
              </w:rPr>
            </w:pPr>
          </w:p>
          <w:p w14:paraId="4ACC143E" w14:textId="77777777" w:rsidR="009A2D69" w:rsidRDefault="009A2D69" w:rsidP="009A2D69">
            <w:pPr>
              <w:pStyle w:val="NCEAtablebody"/>
              <w:rPr>
                <w:rFonts w:cs="Arial"/>
                <w:szCs w:val="22"/>
              </w:rPr>
            </w:pPr>
            <w:r>
              <w:rPr>
                <w:rFonts w:cs="Arial"/>
                <w:szCs w:val="22"/>
              </w:rPr>
              <w:t>For each P</w:t>
            </w:r>
            <w:r w:rsidR="00D3247B">
              <w:rPr>
                <w:rFonts w:cs="Arial"/>
                <w:szCs w:val="22"/>
              </w:rPr>
              <w:t xml:space="preserve">erformance </w:t>
            </w:r>
            <w:r>
              <w:rPr>
                <w:rFonts w:cs="Arial"/>
                <w:szCs w:val="22"/>
              </w:rPr>
              <w:t>G</w:t>
            </w:r>
            <w:r w:rsidR="00D3247B">
              <w:rPr>
                <w:rFonts w:cs="Arial"/>
                <w:szCs w:val="22"/>
              </w:rPr>
              <w:t>oal</w:t>
            </w:r>
            <w:r>
              <w:rPr>
                <w:rFonts w:cs="Arial"/>
                <w:szCs w:val="22"/>
              </w:rPr>
              <w:t>, student has consistently demonstrated a high level of quality movement for most of the established criteria.</w:t>
            </w:r>
          </w:p>
          <w:p w14:paraId="123174A8" w14:textId="77777777" w:rsidR="00B501F8" w:rsidRDefault="00B501F8" w:rsidP="009A2D69">
            <w:pPr>
              <w:pStyle w:val="NCEAtablebody"/>
              <w:rPr>
                <w:rFonts w:cs="Arial"/>
                <w:szCs w:val="22"/>
              </w:rPr>
            </w:pPr>
          </w:p>
        </w:tc>
      </w:tr>
    </w:tbl>
    <w:p w14:paraId="6DE2C92C" w14:textId="77777777" w:rsidR="009A2D69" w:rsidRDefault="009A2D69" w:rsidP="009A2D69">
      <w:pPr>
        <w:pStyle w:val="NCEAbodytext"/>
        <w:rPr>
          <w:rFonts w:ascii="Arial Maori" w:hAnsi="Arial Maori"/>
        </w:rPr>
      </w:pPr>
      <w:r>
        <w:t>Final grades will be decided using professional judgement based on a holistic examination of the evidence provided against the criteria in the Achievement Standard</w:t>
      </w:r>
      <w:r>
        <w:rPr>
          <w:rFonts w:ascii="Arial Maori" w:hAnsi="Arial Maori"/>
        </w:rPr>
        <w:t>.</w:t>
      </w:r>
    </w:p>
    <w:p w14:paraId="304C97F1" w14:textId="77777777" w:rsidR="009A2D69" w:rsidRPr="00AC7811" w:rsidRDefault="009A2D69">
      <w:pPr>
        <w:pStyle w:val="NCEAbodytext"/>
        <w:rPr>
          <w:lang w:val="en-GB"/>
        </w:rPr>
      </w:pPr>
    </w:p>
    <w:sectPr w:rsidR="009A2D69" w:rsidRPr="00AC7811">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E63B" w14:textId="77777777" w:rsidR="00944698" w:rsidRDefault="00944698">
      <w:r>
        <w:separator/>
      </w:r>
    </w:p>
  </w:endnote>
  <w:endnote w:type="continuationSeparator" w:id="0">
    <w:p w14:paraId="637747E2" w14:textId="77777777" w:rsidR="00944698" w:rsidRDefault="0094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6743" w14:textId="77777777" w:rsidR="009A2D69" w:rsidRDefault="009A2D69">
    <w:pPr>
      <w:pStyle w:val="NCEAHeaderFooter"/>
    </w:pPr>
    <w:r>
      <w:rPr>
        <w:color w:val="808080"/>
      </w:rPr>
      <w:t>This resource is copyright © Crown 201</w:t>
    </w:r>
    <w:r w:rsidR="009D33BA">
      <w:rPr>
        <w:color w:val="808080"/>
      </w:rPr>
      <w:t>5</w:t>
    </w:r>
    <w:r>
      <w:rPr>
        <w:color w:val="808080"/>
      </w:rPr>
      <w:tab/>
    </w:r>
    <w:r>
      <w:rPr>
        <w:color w:val="808080"/>
      </w:rPr>
      <w:tab/>
    </w:r>
    <w:r>
      <w:rPr>
        <w:color w:val="808080"/>
        <w:lang w:eastAsia="en-US" w:bidi="en-US"/>
      </w:rPr>
      <w:t xml:space="preserve">Page </w:t>
    </w:r>
    <w:r>
      <w:rPr>
        <w:color w:val="808080"/>
        <w:lang w:eastAsia="en-US" w:bidi="en-US"/>
      </w:rPr>
      <w:fldChar w:fldCharType="begin"/>
    </w:r>
    <w:r>
      <w:rPr>
        <w:color w:val="808080"/>
        <w:lang w:eastAsia="en-US" w:bidi="en-US"/>
      </w:rPr>
      <w:instrText xml:space="preserve"> PAGE </w:instrText>
    </w:r>
    <w:r>
      <w:rPr>
        <w:color w:val="808080"/>
        <w:lang w:eastAsia="en-US" w:bidi="en-US"/>
      </w:rPr>
      <w:fldChar w:fldCharType="separate"/>
    </w:r>
    <w:r w:rsidR="008A268A">
      <w:rPr>
        <w:noProof/>
        <w:color w:val="808080"/>
        <w:lang w:eastAsia="en-US" w:bidi="en-US"/>
      </w:rPr>
      <w:t>1</w:t>
    </w:r>
    <w:r>
      <w:rPr>
        <w:color w:val="808080"/>
        <w:lang w:eastAsia="en-US" w:bidi="en-US"/>
      </w:rPr>
      <w:fldChar w:fldCharType="end"/>
    </w:r>
    <w:r>
      <w:rPr>
        <w:color w:val="808080"/>
        <w:lang w:eastAsia="en-US" w:bidi="en-US"/>
      </w:rPr>
      <w:t xml:space="preserve"> of </w:t>
    </w:r>
    <w:r>
      <w:rPr>
        <w:color w:val="808080"/>
        <w:lang w:eastAsia="en-US" w:bidi="en-US"/>
      </w:rPr>
      <w:fldChar w:fldCharType="begin"/>
    </w:r>
    <w:r>
      <w:rPr>
        <w:color w:val="808080"/>
        <w:lang w:eastAsia="en-US" w:bidi="en-US"/>
      </w:rPr>
      <w:instrText xml:space="preserve"> NUMPAGES \*Arabic </w:instrText>
    </w:r>
    <w:r>
      <w:rPr>
        <w:color w:val="808080"/>
        <w:lang w:eastAsia="en-US" w:bidi="en-US"/>
      </w:rPr>
      <w:fldChar w:fldCharType="separate"/>
    </w:r>
    <w:r w:rsidR="008A268A">
      <w:rPr>
        <w:noProof/>
        <w:color w:val="808080"/>
        <w:lang w:eastAsia="en-US" w:bidi="en-US"/>
      </w:rPr>
      <w:t>8</w:t>
    </w:r>
    <w:r>
      <w:rPr>
        <w:color w:val="808080"/>
        <w:lang w:eastAsia="en-US" w:bidi="en-U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C930" w14:textId="77777777" w:rsidR="009A2D69" w:rsidRDefault="009A2D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ABF4" w14:textId="77777777" w:rsidR="009A2D69" w:rsidRDefault="009A2D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F2BB" w14:textId="77777777" w:rsidR="009A2D69" w:rsidRDefault="009A2D69" w:rsidP="00B501F8">
    <w:pPr>
      <w:pStyle w:val="NCEAHeaderFooter"/>
    </w:pPr>
    <w:r>
      <w:t>This resource is copyright © Crown 201</w:t>
    </w:r>
    <w:r w:rsidR="009D33BA">
      <w:t>5</w:t>
    </w:r>
    <w:r>
      <w:t xml:space="preserve"> </w:t>
    </w:r>
    <w:r>
      <w:tab/>
    </w:r>
    <w:r>
      <w:tab/>
    </w:r>
    <w:r>
      <w:rPr>
        <w:lang w:eastAsia="en-US" w:bidi="en-US"/>
      </w:rPr>
      <w:t xml:space="preserve">Page </w:t>
    </w:r>
    <w:r>
      <w:rPr>
        <w:lang w:eastAsia="en-US" w:bidi="en-US"/>
      </w:rPr>
      <w:fldChar w:fldCharType="begin"/>
    </w:r>
    <w:r>
      <w:rPr>
        <w:lang w:eastAsia="en-US" w:bidi="en-US"/>
      </w:rPr>
      <w:instrText xml:space="preserve"> PAGE </w:instrText>
    </w:r>
    <w:r>
      <w:rPr>
        <w:lang w:eastAsia="en-US" w:bidi="en-US"/>
      </w:rPr>
      <w:fldChar w:fldCharType="separate"/>
    </w:r>
    <w:r w:rsidR="008A268A">
      <w:rPr>
        <w:noProof/>
        <w:lang w:eastAsia="en-US" w:bidi="en-US"/>
      </w:rPr>
      <w:t>2</w:t>
    </w:r>
    <w:r>
      <w:rPr>
        <w:lang w:eastAsia="en-US" w:bidi="en-US"/>
      </w:rPr>
      <w:fldChar w:fldCharType="end"/>
    </w:r>
    <w:r>
      <w:rPr>
        <w:lang w:eastAsia="en-US" w:bidi="en-US"/>
      </w:rPr>
      <w:t xml:space="preserve"> of </w:t>
    </w:r>
    <w:r>
      <w:rPr>
        <w:lang w:eastAsia="en-US" w:bidi="en-US"/>
      </w:rPr>
      <w:fldChar w:fldCharType="begin"/>
    </w:r>
    <w:r>
      <w:rPr>
        <w:lang w:eastAsia="en-US" w:bidi="en-US"/>
      </w:rPr>
      <w:instrText xml:space="preserve"> NUMPAGES \*Arabic </w:instrText>
    </w:r>
    <w:r>
      <w:rPr>
        <w:lang w:eastAsia="en-US" w:bidi="en-US"/>
      </w:rPr>
      <w:fldChar w:fldCharType="separate"/>
    </w:r>
    <w:r w:rsidR="008A268A">
      <w:rPr>
        <w:noProof/>
        <w:lang w:eastAsia="en-US" w:bidi="en-US"/>
      </w:rPr>
      <w:t>8</w:t>
    </w:r>
    <w:r>
      <w:rPr>
        <w:lang w:eastAsia="en-US"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9C4B" w14:textId="77777777" w:rsidR="009A2D69" w:rsidRDefault="009A2D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B60E" w14:textId="77777777" w:rsidR="009A2D69" w:rsidRDefault="009A2D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A61E" w14:textId="77777777" w:rsidR="009A2D69" w:rsidRDefault="009A2D69" w:rsidP="00B501F8">
    <w:pPr>
      <w:pStyle w:val="NCEAHeaderFooter"/>
    </w:pPr>
    <w:r>
      <w:t>This resource is copyright © Crown 201</w:t>
    </w:r>
    <w:r w:rsidR="009D33BA">
      <w:t>5</w:t>
    </w:r>
    <w:r>
      <w:t xml:space="preserve"> </w:t>
    </w:r>
    <w:r>
      <w:tab/>
    </w:r>
    <w:r>
      <w:tab/>
    </w:r>
    <w:r>
      <w:rPr>
        <w:lang w:eastAsia="en-US" w:bidi="en-US"/>
      </w:rPr>
      <w:t xml:space="preserve">Page </w:t>
    </w:r>
    <w:r>
      <w:rPr>
        <w:lang w:eastAsia="en-US" w:bidi="en-US"/>
      </w:rPr>
      <w:fldChar w:fldCharType="begin"/>
    </w:r>
    <w:r>
      <w:rPr>
        <w:lang w:eastAsia="en-US" w:bidi="en-US"/>
      </w:rPr>
      <w:instrText xml:space="preserve"> PAGE </w:instrText>
    </w:r>
    <w:r>
      <w:rPr>
        <w:lang w:eastAsia="en-US" w:bidi="en-US"/>
      </w:rPr>
      <w:fldChar w:fldCharType="separate"/>
    </w:r>
    <w:r w:rsidR="008A268A">
      <w:rPr>
        <w:noProof/>
        <w:lang w:eastAsia="en-US" w:bidi="en-US"/>
      </w:rPr>
      <w:t>7</w:t>
    </w:r>
    <w:r>
      <w:rPr>
        <w:lang w:eastAsia="en-US" w:bidi="en-US"/>
      </w:rPr>
      <w:fldChar w:fldCharType="end"/>
    </w:r>
    <w:r>
      <w:rPr>
        <w:lang w:eastAsia="en-US" w:bidi="en-US"/>
      </w:rPr>
      <w:t xml:space="preserve"> of </w:t>
    </w:r>
    <w:r>
      <w:rPr>
        <w:lang w:eastAsia="en-US" w:bidi="en-US"/>
      </w:rPr>
      <w:fldChar w:fldCharType="begin"/>
    </w:r>
    <w:r>
      <w:rPr>
        <w:lang w:eastAsia="en-US" w:bidi="en-US"/>
      </w:rPr>
      <w:instrText xml:space="preserve"> NUMPAGES \*Arabic </w:instrText>
    </w:r>
    <w:r>
      <w:rPr>
        <w:lang w:eastAsia="en-US" w:bidi="en-US"/>
      </w:rPr>
      <w:fldChar w:fldCharType="separate"/>
    </w:r>
    <w:r w:rsidR="008A268A">
      <w:rPr>
        <w:noProof/>
        <w:lang w:eastAsia="en-US" w:bidi="en-US"/>
      </w:rPr>
      <w:t>8</w:t>
    </w:r>
    <w:r>
      <w:rPr>
        <w:lang w:eastAsia="en-US" w:bidi="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F744" w14:textId="77777777" w:rsidR="009A2D69" w:rsidRDefault="009A2D6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8CB0" w14:textId="77777777" w:rsidR="009A2D69" w:rsidRDefault="009A2D6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A7AF" w14:textId="77777777" w:rsidR="009A2D69" w:rsidRPr="00B501F8" w:rsidRDefault="009A2D69" w:rsidP="00B501F8">
    <w:pPr>
      <w:pStyle w:val="NCEAHeaderFooter"/>
    </w:pPr>
    <w:r>
      <w:t>This resource is copyright © Crown 201</w:t>
    </w:r>
    <w:r w:rsidR="009D33BA">
      <w:t>5</w:t>
    </w:r>
    <w:r>
      <w:tab/>
    </w:r>
    <w:r>
      <w:tab/>
    </w:r>
    <w:r>
      <w:tab/>
    </w:r>
    <w:r>
      <w:tab/>
    </w:r>
    <w:r>
      <w:tab/>
    </w:r>
    <w:r>
      <w:tab/>
    </w:r>
    <w:r>
      <w:tab/>
    </w:r>
    <w:r>
      <w:tab/>
    </w:r>
    <w:r>
      <w:rPr>
        <w:lang w:eastAsia="en-US" w:bidi="en-US"/>
      </w:rPr>
      <w:t xml:space="preserve">Page </w:t>
    </w:r>
    <w:r>
      <w:rPr>
        <w:lang w:eastAsia="en-US" w:bidi="en-US"/>
      </w:rPr>
      <w:fldChar w:fldCharType="begin"/>
    </w:r>
    <w:r>
      <w:rPr>
        <w:lang w:eastAsia="en-US" w:bidi="en-US"/>
      </w:rPr>
      <w:instrText xml:space="preserve"> PAGE </w:instrText>
    </w:r>
    <w:r>
      <w:rPr>
        <w:lang w:eastAsia="en-US" w:bidi="en-US"/>
      </w:rPr>
      <w:fldChar w:fldCharType="separate"/>
    </w:r>
    <w:r w:rsidR="008A268A">
      <w:rPr>
        <w:noProof/>
        <w:lang w:eastAsia="en-US" w:bidi="en-US"/>
      </w:rPr>
      <w:t>8</w:t>
    </w:r>
    <w:r>
      <w:rPr>
        <w:lang w:eastAsia="en-US" w:bidi="en-US"/>
      </w:rPr>
      <w:fldChar w:fldCharType="end"/>
    </w:r>
    <w:r>
      <w:rPr>
        <w:lang w:eastAsia="en-US" w:bidi="en-US"/>
      </w:rPr>
      <w:t xml:space="preserve"> of </w:t>
    </w:r>
    <w:r>
      <w:rPr>
        <w:lang w:eastAsia="en-US" w:bidi="en-US"/>
      </w:rPr>
      <w:fldChar w:fldCharType="begin"/>
    </w:r>
    <w:r>
      <w:rPr>
        <w:lang w:eastAsia="en-US" w:bidi="en-US"/>
      </w:rPr>
      <w:instrText xml:space="preserve"> NUMPAGES \*Arabic </w:instrText>
    </w:r>
    <w:r>
      <w:rPr>
        <w:lang w:eastAsia="en-US" w:bidi="en-US"/>
      </w:rPr>
      <w:fldChar w:fldCharType="separate"/>
    </w:r>
    <w:r w:rsidR="008A268A">
      <w:rPr>
        <w:noProof/>
        <w:lang w:eastAsia="en-US" w:bidi="en-US"/>
      </w:rPr>
      <w:t>8</w:t>
    </w:r>
    <w:r>
      <w:rPr>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CDF5" w14:textId="77777777" w:rsidR="00944698" w:rsidRDefault="00944698">
      <w:r>
        <w:separator/>
      </w:r>
    </w:p>
  </w:footnote>
  <w:footnote w:type="continuationSeparator" w:id="0">
    <w:p w14:paraId="5AF66E16" w14:textId="77777777" w:rsidR="00944698" w:rsidRDefault="0094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388C" w14:textId="77777777" w:rsidR="009A2D69" w:rsidRDefault="00000000" w:rsidP="009A2D69">
    <w:pPr>
      <w:pStyle w:val="NCEAHeaderFooter"/>
    </w:pPr>
    <w:r>
      <w:pict w14:anchorId="60D04B5A">
        <v:shapetype id="_x0000_t202" coordsize="21600,21600" o:spt="202" path="m,l,21600r21600,l21600,xe">
          <v:stroke joinstyle="miter"/>
          <v:path gradientshapeok="t" o:connecttype="rect"/>
        </v:shapetype>
        <v:shape id="_x0000_s1025" type="#_x0000_t202" style="position:absolute;margin-left:390.95pt;margin-top:-22.4pt;width:94.35pt;height:64.75pt;z-index:251657728;mso-wrap-distance-left:9.05pt;mso-wrap-distance-right:9.05pt" wrapcoords="0 0 21600 0 21600 21600 0 21600 0 0" stroked="f">
          <v:fill opacity="0" color2="black"/>
          <v:textbox style="mso-next-textbox:#_x0000_s1025" inset="0,0,0,0">
            <w:txbxContent>
              <w:p w14:paraId="55A43AFD" w14:textId="77777777" w:rsidR="009A2D69" w:rsidRDefault="009A2D69">
                <w:pPr>
                  <w:jc w:val="center"/>
                  <w:rPr>
                    <w:rFonts w:ascii="Arial" w:hAnsi="Arial" w:cs="Arial"/>
                    <w:sz w:val="32"/>
                    <w:szCs w:val="32"/>
                  </w:rPr>
                </w:pPr>
                <w:r>
                  <w:rPr>
                    <w:rFonts w:ascii="Arial" w:hAnsi="Arial" w:cs="Arial"/>
                    <w:sz w:val="32"/>
                    <w:szCs w:val="32"/>
                  </w:rPr>
                  <w:t>NZQA Approved</w:t>
                </w:r>
              </w:p>
            </w:txbxContent>
          </v:textbox>
          <w10:wrap type="tight"/>
        </v:shape>
      </w:pict>
    </w:r>
    <w:r w:rsidR="009A2D69">
      <w:t>Internal assessment resource Physical Education 1.3B</w:t>
    </w:r>
    <w:r w:rsidR="00416319">
      <w:t xml:space="preserve"> v</w:t>
    </w:r>
    <w:r w:rsidR="009D33BA">
      <w:t>3</w:t>
    </w:r>
    <w:r w:rsidR="009A2D69">
      <w:t xml:space="preserve"> for Achievement Standard 90964</w:t>
    </w:r>
  </w:p>
  <w:p w14:paraId="12621373" w14:textId="77777777" w:rsidR="009A2D69" w:rsidRDefault="009A2D69" w:rsidP="009A2D69">
    <w:pPr>
      <w:pStyle w:val="NCEAHeaderFooter"/>
    </w:pPr>
    <w: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4BB" w14:textId="77777777" w:rsidR="009A2D69" w:rsidRDefault="009A2D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4E8F" w14:textId="77777777" w:rsidR="009A2D69" w:rsidRDefault="009A2D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4B92" w14:textId="77777777" w:rsidR="009A2D69" w:rsidRDefault="009A2D69" w:rsidP="009A2D69">
    <w:pPr>
      <w:pStyle w:val="NCEAHeaderFooter"/>
    </w:pPr>
    <w:r>
      <w:t>Internal assessment resource Physical Education 1.3B</w:t>
    </w:r>
    <w:r w:rsidR="00416319">
      <w:t xml:space="preserve"> v</w:t>
    </w:r>
    <w:r w:rsidR="009D33BA">
      <w:t>3</w:t>
    </w:r>
    <w:r>
      <w:t xml:space="preserve"> for Achievement Standard 90964</w:t>
    </w:r>
  </w:p>
  <w:p w14:paraId="5FF2C235" w14:textId="77777777" w:rsidR="009A2D69" w:rsidRDefault="009A2D69" w:rsidP="009A2D69">
    <w:pPr>
      <w:pStyle w:val="NCEAHeaderFooter"/>
    </w:pPr>
    <w: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2046" w14:textId="77777777" w:rsidR="009A2D69" w:rsidRDefault="009A2D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65AA" w14:textId="77777777" w:rsidR="009A2D69" w:rsidRDefault="009A2D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524A" w14:textId="77777777" w:rsidR="009A2D69" w:rsidRDefault="009A2D69" w:rsidP="009A2D69">
    <w:pPr>
      <w:pStyle w:val="NCEAHeaderFooter"/>
    </w:pPr>
    <w:r>
      <w:t xml:space="preserve">Internal assessment resource Physical Education 1.3B </w:t>
    </w:r>
    <w:r w:rsidR="009463A3">
      <w:t>v</w:t>
    </w:r>
    <w:r w:rsidR="009D33BA">
      <w:t>3</w:t>
    </w:r>
    <w:r w:rsidR="009463A3">
      <w:t xml:space="preserve"> </w:t>
    </w:r>
    <w:r>
      <w:t>for Achievement Standard 90964</w:t>
    </w:r>
  </w:p>
  <w:p w14:paraId="79CBD83E" w14:textId="77777777" w:rsidR="009A2D69" w:rsidRDefault="009A2D69" w:rsidP="009A2D69">
    <w:pPr>
      <w:pStyle w:val="NCEAHeaderFooter"/>
    </w:pPr>
    <w:r>
      <w:t xml:space="preserve">PAGE FOR STUDENT USE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12A" w14:textId="77777777" w:rsidR="009A2D69" w:rsidRDefault="009A2D6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4BEC" w14:textId="77777777" w:rsidR="009A2D69" w:rsidRDefault="009A2D6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F0F6" w14:textId="77777777" w:rsidR="009A2D69" w:rsidRDefault="009A2D69" w:rsidP="009A2D69">
    <w:pPr>
      <w:pStyle w:val="NCEAHeaderFooter"/>
    </w:pPr>
    <w:r>
      <w:t>Internal assessment resource Physical Education 1.3B</w:t>
    </w:r>
    <w:r w:rsidR="00D3247B">
      <w:t xml:space="preserve"> v</w:t>
    </w:r>
    <w:r w:rsidR="009D33BA">
      <w:t>3</w:t>
    </w:r>
    <w:r>
      <w:t xml:space="preserve"> for Achievement Standard 90964</w:t>
    </w:r>
  </w:p>
  <w:p w14:paraId="3120CA49" w14:textId="77777777" w:rsidR="009A2D69" w:rsidRDefault="009A2D69" w:rsidP="009A2D69">
    <w:pPr>
      <w:pStyle w:val="NCEAHeaderFooter"/>
    </w:pPr>
    <w:r>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F2D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Lucida Grande"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Lucida Grande"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3"/>
    <w:lvl w:ilvl="0">
      <w:start w:val="1"/>
      <w:numFmt w:val="bullet"/>
      <w:pStyle w:val="NCEAtablebullet"/>
      <w:lvlText w:val=""/>
      <w:lvlJc w:val="left"/>
      <w:pPr>
        <w:tabs>
          <w:tab w:val="num" w:pos="0"/>
        </w:tabs>
        <w:ind w:left="340" w:firstLine="340"/>
      </w:pPr>
      <w:rPr>
        <w:rFonts w:ascii="Symbol" w:hAnsi="Symbol"/>
        <w:sz w:val="16"/>
      </w:rPr>
    </w:lvl>
  </w:abstractNum>
  <w:abstractNum w:abstractNumId="3" w15:restartNumberingAfterBreak="0">
    <w:nsid w:val="00000003"/>
    <w:multiLevelType w:val="singleLevel"/>
    <w:tmpl w:val="00000003"/>
    <w:name w:val="WW8Num16"/>
    <w:lvl w:ilvl="0">
      <w:start w:val="1"/>
      <w:numFmt w:val="decimal"/>
      <w:pStyle w:val="NCEAnumbers"/>
      <w:lvlText w:val="%1."/>
      <w:lvlJc w:val="left"/>
      <w:pPr>
        <w:tabs>
          <w:tab w:val="num" w:pos="360"/>
        </w:tabs>
        <w:ind w:left="360" w:hanging="360"/>
      </w:pPr>
      <w:rPr>
        <w:sz w:val="22"/>
      </w:rPr>
    </w:lvl>
  </w:abstractNum>
  <w:abstractNum w:abstractNumId="4" w15:restartNumberingAfterBreak="0">
    <w:nsid w:val="00000004"/>
    <w:multiLevelType w:val="singleLevel"/>
    <w:tmpl w:val="00000004"/>
    <w:name w:val="WW8Num28"/>
    <w:lvl w:ilvl="0">
      <w:start w:val="1"/>
      <w:numFmt w:val="bullet"/>
      <w:pStyle w:val="NCEABulletssub"/>
      <w:lvlText w:val="–"/>
      <w:lvlJc w:val="left"/>
      <w:pPr>
        <w:tabs>
          <w:tab w:val="num" w:pos="0"/>
        </w:tabs>
        <w:ind w:left="0" w:firstLine="0"/>
      </w:pPr>
      <w:rPr>
        <w:rFonts w:ascii="Arial" w:hAnsi="Arial"/>
      </w:rPr>
    </w:lvl>
  </w:abstractNum>
  <w:abstractNum w:abstractNumId="5" w15:restartNumberingAfterBreak="0">
    <w:nsid w:val="00000005"/>
    <w:multiLevelType w:val="singleLevel"/>
    <w:tmpl w:val="00000005"/>
    <w:name w:val="WW8Num33"/>
    <w:lvl w:ilvl="0">
      <w:start w:val="1"/>
      <w:numFmt w:val="bullet"/>
      <w:pStyle w:val="NCEAbullets"/>
      <w:lvlText w:val=""/>
      <w:lvlJc w:val="left"/>
      <w:pPr>
        <w:tabs>
          <w:tab w:val="num" w:pos="0"/>
        </w:tabs>
        <w:ind w:left="0" w:firstLine="0"/>
      </w:pPr>
      <w:rPr>
        <w:rFonts w:ascii="Symbol" w:hAnsi="Symbol"/>
        <w:sz w:val="22"/>
      </w:rPr>
    </w:lvl>
  </w:abstractNum>
  <w:abstractNum w:abstractNumId="6" w15:restartNumberingAfterBreak="0">
    <w:nsid w:val="00000006"/>
    <w:multiLevelType w:val="singleLevel"/>
    <w:tmpl w:val="00000006"/>
    <w:name w:val="WW8Num35"/>
    <w:lvl w:ilvl="0">
      <w:start w:val="1"/>
      <w:numFmt w:val="bullet"/>
      <w:pStyle w:val="NCEACPbullets"/>
      <w:lvlText w:val=""/>
      <w:lvlJc w:val="left"/>
      <w:pPr>
        <w:tabs>
          <w:tab w:val="num" w:pos="720"/>
        </w:tabs>
        <w:ind w:left="720" w:hanging="360"/>
      </w:pPr>
      <w:rPr>
        <w:rFonts w:ascii="Symbol" w:hAnsi="Symbol"/>
      </w:rPr>
    </w:lvl>
  </w:abstractNum>
  <w:num w:numId="1" w16cid:durableId="1677346596">
    <w:abstractNumId w:val="1"/>
  </w:num>
  <w:num w:numId="2" w16cid:durableId="1999309973">
    <w:abstractNumId w:val="2"/>
  </w:num>
  <w:num w:numId="3" w16cid:durableId="2090424795">
    <w:abstractNumId w:val="3"/>
  </w:num>
  <w:num w:numId="4" w16cid:durableId="59596464">
    <w:abstractNumId w:val="4"/>
  </w:num>
  <w:num w:numId="5" w16cid:durableId="1102072256">
    <w:abstractNumId w:val="5"/>
  </w:num>
  <w:num w:numId="6" w16cid:durableId="45879082">
    <w:abstractNumId w:val="6"/>
  </w:num>
  <w:num w:numId="7" w16cid:durableId="96091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C92"/>
    <w:rsid w:val="000110F9"/>
    <w:rsid w:val="00064EC4"/>
    <w:rsid w:val="001D72C7"/>
    <w:rsid w:val="001E37E5"/>
    <w:rsid w:val="002373A8"/>
    <w:rsid w:val="00250C92"/>
    <w:rsid w:val="00251B21"/>
    <w:rsid w:val="00270029"/>
    <w:rsid w:val="00287EE0"/>
    <w:rsid w:val="003F4F8B"/>
    <w:rsid w:val="00416319"/>
    <w:rsid w:val="008A268A"/>
    <w:rsid w:val="008F0B68"/>
    <w:rsid w:val="00944698"/>
    <w:rsid w:val="009463A3"/>
    <w:rsid w:val="009A2D69"/>
    <w:rsid w:val="009D33BA"/>
    <w:rsid w:val="00B22717"/>
    <w:rsid w:val="00B501F8"/>
    <w:rsid w:val="00BE476B"/>
    <w:rsid w:val="00C22283"/>
    <w:rsid w:val="00C4447B"/>
    <w:rsid w:val="00D3247B"/>
    <w:rsid w:val="00D53BF5"/>
    <w:rsid w:val="00DA2480"/>
    <w:rsid w:val="00ED1BD2"/>
    <w:rsid w:val="00F239B9"/>
    <w:rsid w:val="00F8782B"/>
    <w:rsid w:val="00FC1C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573F3B4"/>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szCs w:val="24"/>
      <w:lang w:val="en-AU" w:eastAsia="ar-SA"/>
    </w:rPr>
  </w:style>
  <w:style w:type="paragraph" w:styleId="Heading1">
    <w:name w:val="heading 1"/>
    <w:basedOn w:val="Normal"/>
    <w:next w:val="Normal"/>
    <w:qFormat/>
    <w:pPr>
      <w:keepNext/>
      <w:numPr>
        <w:numId w:val="1"/>
      </w:numPr>
      <w:jc w:val="center"/>
      <w:outlineLvl w:val="0"/>
    </w:pPr>
    <w:rPr>
      <w:rFonts w:ascii="Palatino" w:hAnsi="Palatino"/>
      <w:b/>
      <w:sz w:val="28"/>
      <w:szCs w:val="20"/>
      <w:lang w:val="en-US"/>
    </w:rPr>
  </w:style>
  <w:style w:type="paragraph" w:styleId="Heading3">
    <w:name w:val="heading 3"/>
    <w:basedOn w:val="Normal"/>
    <w:next w:val="Normal"/>
    <w:qFormat/>
    <w:pPr>
      <w:keepNext/>
      <w:numPr>
        <w:ilvl w:val="2"/>
        <w:numId w:val="1"/>
      </w:numPr>
      <w:ind w:left="0" w:right="-1" w:firstLine="0"/>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cs="Palatino"/>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Palatin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sz w:val="18"/>
    </w:rPr>
  </w:style>
  <w:style w:type="character" w:customStyle="1" w:styleId="WW8Num3z1">
    <w:name w:val="WW8Num3z1"/>
    <w:rPr>
      <w:rFonts w:ascii="Courier New" w:hAnsi="Courier New" w:cs="Palatino"/>
    </w:rPr>
  </w:style>
  <w:style w:type="character" w:customStyle="1" w:styleId="WW8Num3z2">
    <w:name w:val="WW8Num3z2"/>
    <w:rPr>
      <w:rFonts w:ascii="Arial" w:eastAsia="Times New Roman" w:hAnsi="Arial" w:cs="Palatino"/>
    </w:rPr>
  </w:style>
  <w:style w:type="character" w:customStyle="1" w:styleId="WW8Num3z3">
    <w:name w:val="WW8Num3z3"/>
    <w:rPr>
      <w:rFonts w:ascii="Symbol" w:hAnsi="Symbol"/>
    </w:rPr>
  </w:style>
  <w:style w:type="character" w:customStyle="1" w:styleId="WW8Num3z5">
    <w:name w:val="WW8Num3z5"/>
    <w:rPr>
      <w:rFonts w:ascii="Wingdings" w:hAnsi="Wingdings"/>
    </w:rPr>
  </w:style>
  <w:style w:type="character" w:customStyle="1" w:styleId="WW8Num4z0">
    <w:name w:val="WW8Num4z0"/>
    <w:rPr>
      <w:rFonts w:ascii="Symbol" w:hAnsi="Symbol"/>
    </w:rPr>
  </w:style>
  <w:style w:type="character" w:customStyle="1" w:styleId="WW8Num4z1">
    <w:name w:val="WW8Num4z1"/>
    <w:rPr>
      <w:rFonts w:ascii="Arial" w:eastAsia="Times New Roman" w:hAnsi="Arial" w:cs="Palatino"/>
    </w:rPr>
  </w:style>
  <w:style w:type="character" w:customStyle="1" w:styleId="WW8Num4z2">
    <w:name w:val="WW8Num4z2"/>
    <w:rPr>
      <w:rFonts w:ascii="Wingdings" w:hAnsi="Wingdings"/>
    </w:rPr>
  </w:style>
  <w:style w:type="character" w:customStyle="1" w:styleId="WW8Num4z4">
    <w:name w:val="WW8Num4z4"/>
    <w:rPr>
      <w:rFonts w:ascii="Courier New" w:hAnsi="Courier New" w:cs="Palatino"/>
    </w:rPr>
  </w:style>
  <w:style w:type="character" w:customStyle="1" w:styleId="WW8Num5z0">
    <w:name w:val="WW8Num5z0"/>
    <w:rPr>
      <w:rFonts w:ascii="Symbol" w:hAnsi="Symbol"/>
    </w:rPr>
  </w:style>
  <w:style w:type="character" w:customStyle="1" w:styleId="WW8Num5z1">
    <w:name w:val="WW8Num5z1"/>
    <w:rPr>
      <w:rFonts w:ascii="Courier New" w:hAnsi="Courier New" w:cs="Palatino"/>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Palatino"/>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Arial" w:eastAsia="Times New Roman" w:hAnsi="Arial" w:cs="Palatino"/>
    </w:rPr>
  </w:style>
  <w:style w:type="character" w:customStyle="1" w:styleId="WW8Num8z2">
    <w:name w:val="WW8Num8z2"/>
    <w:rPr>
      <w:rFonts w:ascii="Wingdings" w:hAnsi="Wingdings"/>
    </w:rPr>
  </w:style>
  <w:style w:type="character" w:customStyle="1" w:styleId="WW8Num8z4">
    <w:name w:val="WW8Num8z4"/>
    <w:rPr>
      <w:rFonts w:ascii="Courier New" w:hAnsi="Courier New" w:cs="Palatino"/>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Symbol" w:hAnsi="Symbol"/>
      <w:color w:val="auto"/>
    </w:rPr>
  </w:style>
  <w:style w:type="character" w:customStyle="1" w:styleId="WW8Num10z2">
    <w:name w:val="WW8Num10z2"/>
    <w:rPr>
      <w:rFonts w:ascii="Wingdings" w:hAnsi="Wingdings"/>
    </w:rPr>
  </w:style>
  <w:style w:type="character" w:customStyle="1" w:styleId="WW8Num10z4">
    <w:name w:val="WW8Num10z4"/>
    <w:rPr>
      <w:rFonts w:ascii="Courier New" w:hAnsi="Courier New" w:cs="Palatino"/>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Palatino"/>
    </w:rPr>
  </w:style>
  <w:style w:type="character" w:customStyle="1" w:styleId="WW8Num12z2">
    <w:name w:val="WW8Num12z2"/>
    <w:rPr>
      <w:rFonts w:ascii="Wingdings" w:hAnsi="Wingdings"/>
    </w:rPr>
  </w:style>
  <w:style w:type="character" w:customStyle="1" w:styleId="WW8Num13z0">
    <w:name w:val="WW8Num13z0"/>
    <w:rPr>
      <w:rFonts w:ascii="Symbol" w:hAnsi="Symbol"/>
      <w:sz w:val="16"/>
    </w:rPr>
  </w:style>
  <w:style w:type="character" w:customStyle="1" w:styleId="WW8Num14z0">
    <w:name w:val="WW8Num14z0"/>
    <w:rPr>
      <w:rFonts w:ascii="Symbol" w:hAnsi="Symbol"/>
    </w:rPr>
  </w:style>
  <w:style w:type="character" w:customStyle="1" w:styleId="WW8Num14z1">
    <w:name w:val="WW8Num14z1"/>
    <w:rPr>
      <w:rFonts w:ascii="Courier New" w:hAnsi="Courier New" w:cs="Palatino"/>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sz w:val="22"/>
    </w:rPr>
  </w:style>
  <w:style w:type="character" w:customStyle="1" w:styleId="WW8Num16z1">
    <w:name w:val="WW8Num16z1"/>
    <w:rPr>
      <w:rFonts w:ascii="Courier New" w:hAnsi="Courier New" w:cs="Palatino"/>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Palatino"/>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Arial" w:eastAsia="Times New Roman" w:hAnsi="Arial" w:cs="Palatino"/>
    </w:rPr>
  </w:style>
  <w:style w:type="character" w:customStyle="1" w:styleId="WW8Num19z2">
    <w:name w:val="WW8Num19z2"/>
    <w:rPr>
      <w:rFonts w:ascii="Wingdings" w:hAnsi="Wingdings"/>
    </w:rPr>
  </w:style>
  <w:style w:type="character" w:customStyle="1" w:styleId="WW8Num19z4">
    <w:name w:val="WW8Num19z4"/>
    <w:rPr>
      <w:rFonts w:ascii="Courier New" w:hAnsi="Courier New" w:cs="Palatino"/>
    </w:rPr>
  </w:style>
  <w:style w:type="character" w:customStyle="1" w:styleId="WW8Num20z0">
    <w:name w:val="WW8Num20z0"/>
    <w:rPr>
      <w:rFonts w:ascii="Symbol" w:hAnsi="Symbol"/>
    </w:rPr>
  </w:style>
  <w:style w:type="character" w:customStyle="1" w:styleId="WW8Num20z1">
    <w:name w:val="WW8Num20z1"/>
    <w:rPr>
      <w:rFonts w:ascii="Courier New" w:hAnsi="Courier New" w:cs="Palatino"/>
    </w:rPr>
  </w:style>
  <w:style w:type="character" w:customStyle="1" w:styleId="WW8Num20z2">
    <w:name w:val="WW8Num20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Palatino"/>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Palatino"/>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Palatino"/>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rPr>
  </w:style>
  <w:style w:type="character" w:customStyle="1" w:styleId="WW8Num28z0">
    <w:name w:val="WW8Num28z0"/>
    <w:rPr>
      <w:rFonts w:ascii="Arial" w:hAnsi="Aria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rPr>
  </w:style>
  <w:style w:type="character" w:customStyle="1" w:styleId="WW8Num31z0">
    <w:name w:val="WW8Num31z0"/>
    <w:rPr>
      <w:rFonts w:ascii="Symbol" w:hAnsi="Symbol"/>
    </w:rPr>
  </w:style>
  <w:style w:type="character" w:customStyle="1" w:styleId="WW8Num31z1">
    <w:name w:val="WW8Num31z1"/>
    <w:rPr>
      <w:rFonts w:ascii="Courier New" w:hAnsi="Courier New" w:cs="Palatino"/>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2">
    <w:name w:val="WW8Num32z2"/>
    <w:rPr>
      <w:rFonts w:ascii="Wingdings" w:hAnsi="Wingdings"/>
    </w:rPr>
  </w:style>
  <w:style w:type="character" w:customStyle="1" w:styleId="WW8Num32z4">
    <w:name w:val="WW8Num32z4"/>
    <w:rPr>
      <w:rFonts w:ascii="Courier New" w:hAnsi="Courier New" w:cs="Palatino"/>
    </w:rPr>
  </w:style>
  <w:style w:type="character" w:customStyle="1" w:styleId="WW8Num33z0">
    <w:name w:val="WW8Num33z0"/>
    <w:rPr>
      <w:rFonts w:ascii="Symbol" w:hAnsi="Symbol"/>
      <w:sz w:val="22"/>
    </w:rPr>
  </w:style>
  <w:style w:type="character" w:customStyle="1" w:styleId="WW8Num33z1">
    <w:name w:val="WW8Num33z1"/>
    <w:rPr>
      <w:rFonts w:ascii="Courier New" w:hAnsi="Courier New" w:cs="Palatino"/>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Wingdings"/>
    </w:rPr>
  </w:style>
  <w:style w:type="character" w:customStyle="1" w:styleId="WW8Num35z2">
    <w:name w:val="WW8Num35z2"/>
    <w:rPr>
      <w:rFonts w:ascii="Wingdings" w:hAnsi="Wingdings"/>
    </w:rPr>
  </w:style>
  <w:style w:type="character" w:customStyle="1" w:styleId="WW8Num36z1">
    <w:name w:val="WW8Num36z1"/>
    <w:rPr>
      <w:rFonts w:ascii="Symbol" w:hAnsi="Symbol"/>
    </w:rPr>
  </w:style>
  <w:style w:type="character" w:customStyle="1" w:styleId="WW8Num37z0">
    <w:name w:val="WW8Num37z0"/>
    <w:rPr>
      <w:rFonts w:ascii="Symbol" w:hAnsi="Symbol"/>
      <w:color w:val="auto"/>
    </w:rPr>
  </w:style>
  <w:style w:type="character" w:customStyle="1" w:styleId="WW8Num37z1">
    <w:name w:val="WW8Num37z1"/>
    <w:rPr>
      <w:rFonts w:ascii="Arial" w:hAnsi="Arial"/>
      <w:color w:val="000000"/>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7z4">
    <w:name w:val="WW8Num37z4"/>
    <w:rPr>
      <w:rFonts w:ascii="Courier New" w:hAnsi="Courier New" w:cs="Palatino"/>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NCEAbulletsChar">
    <w:name w:val="NCEA bullets Char"/>
    <w:rPr>
      <w:rFonts w:ascii="Arial" w:hAnsi="Arial" w:cs="Arial"/>
      <w:sz w:val="22"/>
      <w:szCs w:val="24"/>
      <w:lang w:val="en-US" w:eastAsia="ar-SA" w:bidi="ar-SA"/>
    </w:rPr>
  </w:style>
  <w:style w:type="character" w:customStyle="1" w:styleId="FooterChar">
    <w:name w:val="Footer Char"/>
    <w:rPr>
      <w:rFonts w:ascii="Arial" w:hAnsi="Arial"/>
      <w:sz w:val="24"/>
      <w:lang w:val="en-NZ"/>
    </w:rPr>
  </w:style>
  <w:style w:type="character" w:customStyle="1" w:styleId="HeaderChar">
    <w:name w:val="Header Char"/>
    <w:rPr>
      <w:rFonts w:ascii="Arial" w:hAnsi="Arial"/>
      <w:sz w:val="24"/>
      <w:lang w:val="en-NZ"/>
    </w:rPr>
  </w:style>
  <w:style w:type="character" w:customStyle="1" w:styleId="NCEAbodytextChar">
    <w:name w:val="NCEA bodytext Char"/>
    <w:rPr>
      <w:rFonts w:ascii="Arial" w:hAnsi="Arial" w:cs="Arial"/>
      <w:sz w:val="22"/>
      <w:lang w:val="en-NZ"/>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rPr>
      <w:rFonts w:ascii="Arial" w:hAnsi="Arial"/>
      <w:szCs w:val="20"/>
      <w:lang w:val="en-NZ"/>
    </w:rPr>
  </w:style>
  <w:style w:type="paragraph" w:customStyle="1" w:styleId="NCEAAnnotations">
    <w:name w:val="NCEA Annotations"/>
    <w:basedOn w:val="Normal"/>
    <w:pPr>
      <w:pBdr>
        <w:top w:val="single" w:sz="4" w:space="4" w:color="808080"/>
        <w:left w:val="single" w:sz="4" w:space="4" w:color="808080"/>
        <w:bottom w:val="single" w:sz="4" w:space="4" w:color="808080"/>
        <w:right w:val="single" w:sz="4" w:space="4" w:color="808080"/>
      </w:pBdr>
      <w:spacing w:before="80" w:after="80"/>
      <w:ind w:left="567" w:right="567"/>
    </w:pPr>
    <w:rPr>
      <w:rFonts w:ascii="Arial" w:hAnsi="Arial"/>
      <w:color w:val="666699"/>
      <w:sz w:val="20"/>
      <w:szCs w:val="20"/>
      <w:lang w:val="en-NZ"/>
    </w:rPr>
  </w:style>
  <w:style w:type="paragraph" w:styleId="Header">
    <w:name w:val="header"/>
    <w:basedOn w:val="Normal"/>
    <w:pPr>
      <w:tabs>
        <w:tab w:val="center" w:pos="4153"/>
        <w:tab w:val="right" w:pos="8306"/>
      </w:tabs>
    </w:pPr>
    <w:rPr>
      <w:rFonts w:ascii="Arial" w:hAnsi="Arial"/>
      <w:szCs w:val="20"/>
      <w:lang w:val="en-NZ"/>
    </w:rPr>
  </w:style>
  <w:style w:type="paragraph" w:customStyle="1" w:styleId="NCEAHeadInfoL1">
    <w:name w:val="NCEA Head Info L1"/>
    <w:pPr>
      <w:widowControl w:val="0"/>
      <w:suppressAutoHyphens/>
      <w:spacing w:before="200" w:after="200"/>
    </w:pPr>
    <w:rPr>
      <w:rFonts w:ascii="Arial" w:eastAsia="Arial" w:hAnsi="Arial" w:cs="Arial"/>
      <w:b/>
      <w:sz w:val="32"/>
      <w:lang w:eastAsia="ar-SA"/>
    </w:rPr>
  </w:style>
  <w:style w:type="paragraph" w:customStyle="1" w:styleId="NCEAHeadInfoL2">
    <w:name w:val="NCEA Head Info  L2"/>
    <w:basedOn w:val="Normal"/>
    <w:pPr>
      <w:spacing w:before="120" w:after="120"/>
    </w:pPr>
    <w:rPr>
      <w:rFonts w:ascii="Arial" w:hAnsi="Arial" w:cs="Arial"/>
      <w:b/>
      <w:sz w:val="28"/>
      <w:szCs w:val="36"/>
      <w:lang w:val="en-NZ"/>
    </w:rPr>
  </w:style>
  <w:style w:type="paragraph" w:customStyle="1" w:styleId="NCEAbodytext">
    <w:name w:val="NCEA bodytext"/>
    <w:pPr>
      <w:widowControl w:val="0"/>
      <w:tabs>
        <w:tab w:val="left" w:pos="397"/>
        <w:tab w:val="left" w:pos="794"/>
        <w:tab w:val="left" w:pos="1191"/>
      </w:tabs>
      <w:suppressAutoHyphens/>
      <w:spacing w:before="120" w:after="120"/>
    </w:pPr>
    <w:rPr>
      <w:rFonts w:ascii="Arial" w:eastAsia="Arial" w:hAnsi="Arial" w:cs="Arial"/>
      <w:sz w:val="22"/>
      <w:lang w:eastAsia="ar-SA"/>
    </w:rPr>
  </w:style>
  <w:style w:type="paragraph" w:customStyle="1" w:styleId="NCEAInstructionsbanner">
    <w:name w:val="NCEA Instructions banner"/>
    <w:basedOn w:val="Normal"/>
    <w:pPr>
      <w:keepNext/>
      <w:pBdr>
        <w:top w:val="single" w:sz="8" w:space="8" w:color="000000"/>
        <w:bottom w:val="single" w:sz="8" w:space="8" w:color="000000"/>
      </w:pBdr>
      <w:spacing w:before="160" w:after="40"/>
      <w:jc w:val="center"/>
    </w:pPr>
    <w:rPr>
      <w:rFonts w:ascii="Arial" w:hAnsi="Arial" w:cs="Arial"/>
      <w:b/>
      <w:sz w:val="28"/>
      <w:szCs w:val="28"/>
      <w:lang w:val="en-NZ"/>
    </w:rPr>
  </w:style>
  <w:style w:type="paragraph" w:customStyle="1" w:styleId="NCEAL2heading">
    <w:name w:val="NCEA L2 heading"/>
    <w:basedOn w:val="Normal"/>
    <w:pPr>
      <w:keepNext/>
      <w:spacing w:before="240" w:after="180"/>
    </w:pPr>
    <w:rPr>
      <w:rFonts w:ascii="Arial" w:hAnsi="Arial" w:cs="Arial"/>
      <w:b/>
      <w:sz w:val="28"/>
      <w:szCs w:val="20"/>
      <w:lang w:val="en-NZ"/>
    </w:rPr>
  </w:style>
  <w:style w:type="paragraph" w:customStyle="1" w:styleId="NCEAbullets">
    <w:name w:val="NCEA bullets"/>
    <w:basedOn w:val="NCEAbodytext"/>
    <w:pPr>
      <w:numPr>
        <w:numId w:val="5"/>
      </w:numPr>
      <w:tabs>
        <w:tab w:val="clear" w:pos="397"/>
        <w:tab w:val="left" w:pos="426"/>
      </w:tabs>
      <w:autoSpaceDE w:val="0"/>
      <w:spacing w:before="80" w:after="80"/>
      <w:ind w:left="426" w:hanging="426"/>
    </w:pPr>
    <w:rPr>
      <w:szCs w:val="24"/>
      <w:lang w:val="en-US"/>
    </w:rPr>
  </w:style>
  <w:style w:type="paragraph" w:customStyle="1" w:styleId="NCEAtablebullet">
    <w:name w:val="NCEA table bullet"/>
    <w:basedOn w:val="Normal"/>
    <w:pPr>
      <w:numPr>
        <w:numId w:val="2"/>
      </w:numPr>
      <w:spacing w:before="80" w:after="80"/>
      <w:ind w:left="227" w:hanging="227"/>
    </w:pPr>
    <w:rPr>
      <w:rFonts w:ascii="Arial" w:hAnsi="Arial"/>
      <w:sz w:val="20"/>
      <w:szCs w:val="20"/>
      <w:lang w:val="en-NZ"/>
    </w:rPr>
  </w:style>
  <w:style w:type="paragraph" w:customStyle="1" w:styleId="NCEAnumbers">
    <w:name w:val="NCEA numbers"/>
    <w:basedOn w:val="NCEAbullets"/>
    <w:pPr>
      <w:numPr>
        <w:numId w:val="3"/>
      </w:numPr>
    </w:pPr>
  </w:style>
  <w:style w:type="paragraph" w:customStyle="1" w:styleId="NCEAtablehead">
    <w:name w:val="NCEA table head"/>
    <w:basedOn w:val="Normal"/>
    <w:pPr>
      <w:spacing w:before="60" w:after="60"/>
      <w:jc w:val="center"/>
    </w:pPr>
    <w:rPr>
      <w:rFonts w:ascii="Arial" w:hAnsi="Arial" w:cs="Arial"/>
      <w:b/>
      <w:sz w:val="20"/>
      <w:szCs w:val="22"/>
      <w:lang w:val="en-GB"/>
    </w:rPr>
  </w:style>
  <w:style w:type="paragraph" w:customStyle="1" w:styleId="NCEAtablebody">
    <w:name w:val="NCEA table body"/>
    <w:basedOn w:val="Normal"/>
    <w:pPr>
      <w:spacing w:before="40" w:after="40"/>
    </w:pPr>
    <w:rPr>
      <w:rFonts w:ascii="Arial" w:hAnsi="Arial"/>
      <w:sz w:val="20"/>
      <w:szCs w:val="20"/>
    </w:rPr>
  </w:style>
  <w:style w:type="paragraph" w:customStyle="1" w:styleId="NCEAL3heading">
    <w:name w:val="NCEA L3 heading"/>
    <w:basedOn w:val="NCEAL2heading"/>
    <w:rPr>
      <w:i/>
      <w:sz w:val="24"/>
    </w:rPr>
  </w:style>
  <w:style w:type="paragraph" w:customStyle="1" w:styleId="NCEAHeaderFooter">
    <w:name w:val="NCEA Header/Footer"/>
    <w:basedOn w:val="Header"/>
    <w:rPr>
      <w:sz w:val="20"/>
    </w:rPr>
  </w:style>
  <w:style w:type="paragraph" w:customStyle="1" w:styleId="NCEALevel4">
    <w:name w:val="NCEA Level 4"/>
    <w:basedOn w:val="NCEAL3heading"/>
    <w:pPr>
      <w:spacing w:before="180"/>
    </w:pPr>
    <w:rPr>
      <w:i w:val="0"/>
      <w:sz w:val="22"/>
      <w:szCs w:val="22"/>
    </w:rPr>
  </w:style>
  <w:style w:type="paragraph" w:styleId="BalloonText">
    <w:name w:val="Balloon Text"/>
    <w:basedOn w:val="Normal"/>
    <w:rPr>
      <w:rFonts w:ascii="Lucida Grande" w:hAnsi="Lucida Grande"/>
      <w:sz w:val="18"/>
      <w:szCs w:val="18"/>
    </w:rPr>
  </w:style>
  <w:style w:type="paragraph" w:customStyle="1" w:styleId="ColourfulListAccent11">
    <w:name w:val="Colourful List – Accent 11"/>
    <w:basedOn w:val="Normal"/>
    <w:qFormat/>
    <w:pPr>
      <w:ind w:left="720"/>
    </w:pPr>
    <w:rPr>
      <w:rFonts w:ascii="Arial Mäori" w:hAnsi="Arial Mäori"/>
      <w:szCs w:val="20"/>
      <w:lang w:val="en-NZ"/>
    </w:rPr>
  </w:style>
  <w:style w:type="paragraph" w:customStyle="1" w:styleId="NCEABulletssub">
    <w:name w:val="NCEA Bullets (sub)"/>
    <w:basedOn w:val="Normal"/>
    <w:pPr>
      <w:numPr>
        <w:numId w:val="4"/>
      </w:numPr>
      <w:spacing w:before="80" w:after="80"/>
      <w:ind w:left="709" w:hanging="283"/>
    </w:pPr>
    <w:rPr>
      <w:rFonts w:ascii="Arial" w:hAnsi="Arial"/>
      <w:sz w:val="22"/>
    </w:rPr>
  </w:style>
  <w:style w:type="paragraph" w:styleId="BodyTextIndent">
    <w:name w:val="Body Text Indent"/>
    <w:basedOn w:val="Normal"/>
    <w:pPr>
      <w:ind w:left="720"/>
    </w:pPr>
    <w:rPr>
      <w:szCs w:val="20"/>
      <w:lang w:val="en-GB"/>
    </w:rPr>
  </w:style>
  <w:style w:type="paragraph" w:customStyle="1" w:styleId="NCEAtableevidence">
    <w:name w:val="NCEA table evidence"/>
    <w:pPr>
      <w:widowControl w:val="0"/>
      <w:suppressAutoHyphens/>
      <w:spacing w:before="80" w:after="80"/>
    </w:pPr>
    <w:rPr>
      <w:rFonts w:ascii="Arial" w:eastAsia="Arial" w:hAnsi="Arial" w:cs="Arial"/>
      <w:i/>
      <w:szCs w:val="22"/>
      <w:lang w:val="en-AU" w:eastAsia="ar-SA"/>
    </w:rPr>
  </w:style>
  <w:style w:type="paragraph" w:customStyle="1" w:styleId="NCEAHeaderboxed">
    <w:name w:val="NCEA Header (boxed)"/>
    <w:basedOn w:val="NCEAHeadInfoL1"/>
    <w:pPr>
      <w:pBdr>
        <w:top w:val="single" w:sz="8" w:space="1" w:color="000000"/>
        <w:left w:val="single" w:sz="8" w:space="4" w:color="000000"/>
        <w:bottom w:val="single" w:sz="8" w:space="1" w:color="000000"/>
        <w:right w:val="single" w:sz="8" w:space="4" w:color="000000"/>
      </w:pBdr>
      <w:spacing w:after="400"/>
      <w:jc w:val="center"/>
    </w:pPr>
  </w:style>
  <w:style w:type="paragraph" w:customStyle="1" w:styleId="NCEAtitlepageheader">
    <w:name w:val="NCEA title page header"/>
    <w:pPr>
      <w:widowControl w:val="0"/>
      <w:suppressAutoHyphens/>
      <w:spacing w:before="200" w:after="200"/>
    </w:pPr>
    <w:rPr>
      <w:rFonts w:ascii="Arial" w:eastAsia="Arial" w:hAnsi="Arial" w:cs="Arial"/>
      <w:b/>
      <w:sz w:val="36"/>
      <w:lang w:eastAsia="ar-SA"/>
    </w:rPr>
  </w:style>
  <w:style w:type="paragraph" w:customStyle="1" w:styleId="NCEAtitlepageL2">
    <w:name w:val="NCEA title page L2"/>
    <w:basedOn w:val="Normal"/>
    <w:pPr>
      <w:spacing w:before="200" w:after="200"/>
    </w:pPr>
    <w:rPr>
      <w:rFonts w:ascii="Arial" w:hAnsi="Arial" w:cs="Arial"/>
      <w:b/>
      <w:sz w:val="28"/>
      <w:szCs w:val="36"/>
      <w:lang w:val="en-NZ"/>
    </w:rPr>
  </w:style>
  <w:style w:type="paragraph" w:customStyle="1" w:styleId="NCEAheader">
    <w:name w:val="NCEA header"/>
    <w:basedOn w:val="Header"/>
    <w:rPr>
      <w:sz w:val="20"/>
      <w:lang w:val="en-AU"/>
    </w:rPr>
  </w:style>
  <w:style w:type="paragraph" w:customStyle="1" w:styleId="NCEAtitlepageL1">
    <w:name w:val="NCEA title page L1"/>
    <w:pPr>
      <w:widowControl w:val="0"/>
      <w:suppressAutoHyphens/>
      <w:spacing w:before="300" w:after="200"/>
    </w:pPr>
    <w:rPr>
      <w:rFonts w:ascii="Arial" w:eastAsia="Arial" w:hAnsi="Arial" w:cs="Arial"/>
      <w:b/>
      <w:sz w:val="36"/>
      <w:lang w:eastAsia="ar-SA"/>
    </w:rPr>
  </w:style>
  <w:style w:type="paragraph" w:customStyle="1" w:styleId="NCEAfooter">
    <w:name w:val="NCEA footer"/>
    <w:basedOn w:val="Normal"/>
    <w:pPr>
      <w:tabs>
        <w:tab w:val="center" w:pos="4253"/>
      </w:tabs>
      <w:spacing w:before="120" w:after="120"/>
    </w:pPr>
    <w:rPr>
      <w:rFonts w:ascii="Arial" w:hAnsi="Arial" w:cs="Arial"/>
      <w:color w:val="808080"/>
      <w:sz w:val="22"/>
      <w:lang w:val="en-NZ"/>
    </w:rPr>
  </w:style>
  <w:style w:type="paragraph" w:customStyle="1" w:styleId="NCEALines">
    <w:name w:val="NCEA Lines"/>
    <w:pPr>
      <w:widowControl w:val="0"/>
      <w:pBdr>
        <w:bottom w:val="single" w:sz="1" w:space="1" w:color="808080"/>
      </w:pBdr>
      <w:suppressAutoHyphens/>
      <w:spacing w:before="40" w:after="40"/>
    </w:pPr>
    <w:rPr>
      <w:rFonts w:ascii="Arial" w:eastAsia="Arial" w:hAnsi="Arial" w:cs="Arial"/>
      <w:lang w:eastAsia="ar-SA"/>
    </w:rPr>
  </w:style>
  <w:style w:type="paragraph" w:customStyle="1" w:styleId="NCEACPHeading1">
    <w:name w:val="NCEA CP Heading 1"/>
    <w:basedOn w:val="Normal"/>
    <w:pPr>
      <w:spacing w:before="200" w:after="200"/>
      <w:jc w:val="center"/>
    </w:pPr>
    <w:rPr>
      <w:rFonts w:ascii="Arial" w:hAnsi="Arial"/>
      <w:b/>
      <w:sz w:val="32"/>
      <w:lang w:val="en-US"/>
    </w:rPr>
  </w:style>
  <w:style w:type="paragraph" w:customStyle="1" w:styleId="NCEACPbodytextcentered">
    <w:name w:val="NCEA CP bodytext centered"/>
    <w:basedOn w:val="Normal"/>
    <w:pPr>
      <w:spacing w:before="120" w:after="120"/>
      <w:jc w:val="center"/>
    </w:pPr>
    <w:rPr>
      <w:rFonts w:ascii="Arial" w:hAnsi="Arial"/>
      <w:sz w:val="22"/>
      <w:lang w:val="en-US"/>
    </w:rPr>
  </w:style>
  <w:style w:type="paragraph" w:customStyle="1" w:styleId="NCEACPbodytext2">
    <w:name w:val="NCEA CP bodytext 2"/>
    <w:basedOn w:val="NCEACPbodytextcentered"/>
    <w:pPr>
      <w:spacing w:before="160" w:after="160"/>
    </w:pPr>
    <w:rPr>
      <w:sz w:val="28"/>
    </w:rPr>
  </w:style>
  <w:style w:type="paragraph" w:customStyle="1" w:styleId="NCEACPbodytext2bold">
    <w:name w:val="NCEA CP bodytext 2 bold"/>
    <w:basedOn w:val="NCEACPbodytext2"/>
    <w:rPr>
      <w:b/>
    </w:rPr>
  </w:style>
  <w:style w:type="paragraph" w:customStyle="1" w:styleId="NCEACPbodytextleft">
    <w:name w:val="NCEA CP bodytext left"/>
    <w:basedOn w:val="Normal"/>
    <w:pPr>
      <w:spacing w:before="120" w:after="120"/>
    </w:pPr>
    <w:rPr>
      <w:rFonts w:ascii="Arial" w:hAnsi="Arial"/>
      <w:sz w:val="22"/>
      <w:lang w:val="en-US"/>
    </w:rPr>
  </w:style>
  <w:style w:type="paragraph" w:customStyle="1" w:styleId="NCEACPbullets">
    <w:name w:val="NCEA CP bullets"/>
    <w:basedOn w:val="NCEACPbodytextleft"/>
    <w:pPr>
      <w:numPr>
        <w:numId w:val="6"/>
      </w:numPr>
      <w:tabs>
        <w:tab w:val="left" w:pos="399"/>
      </w:tabs>
      <w:ind w:left="399" w:hanging="399"/>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ColourfulShadingAccent11">
    <w:name w:val="Colourful Shading – Accent 11"/>
    <w:hidden/>
    <w:uiPriority w:val="71"/>
    <w:rsid w:val="007D70FF"/>
    <w:rPr>
      <w:sz w:val="24"/>
      <w:szCs w:val="24"/>
      <w:lang w:val="en-AU" w:eastAsia="ar-SA"/>
    </w:rPr>
  </w:style>
  <w:style w:type="character" w:styleId="CommentReference">
    <w:name w:val="annotation reference"/>
    <w:rsid w:val="009A194E"/>
    <w:rPr>
      <w:sz w:val="18"/>
      <w:szCs w:val="18"/>
    </w:rPr>
  </w:style>
  <w:style w:type="paragraph" w:styleId="CommentText">
    <w:name w:val="annotation text"/>
    <w:basedOn w:val="Normal"/>
    <w:link w:val="CommentTextChar"/>
    <w:rsid w:val="009A194E"/>
  </w:style>
  <w:style w:type="character" w:customStyle="1" w:styleId="CommentTextChar">
    <w:name w:val="Comment Text Char"/>
    <w:link w:val="CommentText"/>
    <w:rsid w:val="009A194E"/>
    <w:rPr>
      <w:sz w:val="24"/>
      <w:szCs w:val="24"/>
      <w:lang w:val="en-AU" w:eastAsia="ar-SA"/>
    </w:rPr>
  </w:style>
  <w:style w:type="paragraph" w:styleId="CommentSubject">
    <w:name w:val="annotation subject"/>
    <w:basedOn w:val="CommentText"/>
    <w:next w:val="CommentText"/>
    <w:link w:val="CommentSubjectChar"/>
    <w:rsid w:val="009A194E"/>
    <w:rPr>
      <w:b/>
      <w:bCs/>
    </w:rPr>
  </w:style>
  <w:style w:type="character" w:customStyle="1" w:styleId="CommentSubjectChar">
    <w:name w:val="Comment Subject Char"/>
    <w:link w:val="CommentSubject"/>
    <w:rsid w:val="009A194E"/>
    <w:rPr>
      <w:b/>
      <w:bCs/>
      <w:sz w:val="24"/>
      <w:szCs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2135">
      <w:bodyDiv w:val="1"/>
      <w:marLeft w:val="0"/>
      <w:marRight w:val="0"/>
      <w:marTop w:val="0"/>
      <w:marBottom w:val="0"/>
      <w:divBdr>
        <w:top w:val="none" w:sz="0" w:space="0" w:color="auto"/>
        <w:left w:val="none" w:sz="0" w:space="0" w:color="auto"/>
        <w:bottom w:val="none" w:sz="0" w:space="0" w:color="auto"/>
        <w:right w:val="none" w:sz="0" w:space="0" w:color="auto"/>
      </w:divBdr>
      <w:divsChild>
        <w:div w:id="263878355">
          <w:marLeft w:val="0"/>
          <w:marRight w:val="0"/>
          <w:marTop w:val="0"/>
          <w:marBottom w:val="0"/>
          <w:divBdr>
            <w:top w:val="none" w:sz="0" w:space="0" w:color="auto"/>
            <w:left w:val="none" w:sz="0" w:space="0" w:color="auto"/>
            <w:bottom w:val="none" w:sz="0" w:space="0" w:color="auto"/>
            <w:right w:val="none" w:sz="0" w:space="0" w:color="auto"/>
          </w:divBdr>
        </w:div>
        <w:div w:id="419913092">
          <w:marLeft w:val="0"/>
          <w:marRight w:val="0"/>
          <w:marTop w:val="0"/>
          <w:marBottom w:val="0"/>
          <w:divBdr>
            <w:top w:val="none" w:sz="0" w:space="0" w:color="auto"/>
            <w:left w:val="none" w:sz="0" w:space="0" w:color="auto"/>
            <w:bottom w:val="none" w:sz="0" w:space="0" w:color="auto"/>
            <w:right w:val="none" w:sz="0" w:space="0" w:color="auto"/>
          </w:divBdr>
        </w:div>
        <w:div w:id="756637978">
          <w:marLeft w:val="0"/>
          <w:marRight w:val="0"/>
          <w:marTop w:val="0"/>
          <w:marBottom w:val="0"/>
          <w:divBdr>
            <w:top w:val="none" w:sz="0" w:space="0" w:color="auto"/>
            <w:left w:val="none" w:sz="0" w:space="0" w:color="auto"/>
            <w:bottom w:val="none" w:sz="0" w:space="0" w:color="auto"/>
            <w:right w:val="none" w:sz="0" w:space="0" w:color="auto"/>
          </w:divBdr>
        </w:div>
        <w:div w:id="1022171805">
          <w:marLeft w:val="0"/>
          <w:marRight w:val="0"/>
          <w:marTop w:val="0"/>
          <w:marBottom w:val="0"/>
          <w:divBdr>
            <w:top w:val="none" w:sz="0" w:space="0" w:color="auto"/>
            <w:left w:val="none" w:sz="0" w:space="0" w:color="auto"/>
            <w:bottom w:val="none" w:sz="0" w:space="0" w:color="auto"/>
            <w:right w:val="none" w:sz="0" w:space="0" w:color="auto"/>
          </w:divBdr>
        </w:div>
        <w:div w:id="1513110091">
          <w:marLeft w:val="0"/>
          <w:marRight w:val="0"/>
          <w:marTop w:val="0"/>
          <w:marBottom w:val="0"/>
          <w:divBdr>
            <w:top w:val="none" w:sz="0" w:space="0" w:color="auto"/>
            <w:left w:val="none" w:sz="0" w:space="0" w:color="auto"/>
            <w:bottom w:val="none" w:sz="0" w:space="0" w:color="auto"/>
            <w:right w:val="none" w:sz="0" w:space="0" w:color="auto"/>
          </w:divBdr>
        </w:div>
        <w:div w:id="1579631839">
          <w:marLeft w:val="0"/>
          <w:marRight w:val="0"/>
          <w:marTop w:val="0"/>
          <w:marBottom w:val="0"/>
          <w:divBdr>
            <w:top w:val="none" w:sz="0" w:space="0" w:color="auto"/>
            <w:left w:val="none" w:sz="0" w:space="0" w:color="auto"/>
            <w:bottom w:val="none" w:sz="0" w:space="0" w:color="auto"/>
            <w:right w:val="none" w:sz="0" w:space="0" w:color="auto"/>
          </w:divBdr>
        </w:div>
        <w:div w:id="169426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4BFE2-6AE1-4445-B936-82E2E80D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9122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1.3B</dc:subject>
  <dc:creator>Ministry of Education</dc:creator>
  <cp:lastModifiedBy>Donna Leckie</cp:lastModifiedBy>
  <cp:revision>2</cp:revision>
  <cp:lastPrinted>2012-02-07T00:26:00Z</cp:lastPrinted>
  <dcterms:created xsi:type="dcterms:W3CDTF">2025-01-20T20:38:00Z</dcterms:created>
  <dcterms:modified xsi:type="dcterms:W3CDTF">2025-01-20T20:38:00Z</dcterms:modified>
</cp:coreProperties>
</file>